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LiBang"/>
        <w:tblW w:w="10684" w:type="dxa"/>
        <w:tblLayout w:type="fixed"/>
        <w:tblLook w:val="04A0" w:firstRow="1" w:lastRow="0" w:firstColumn="1" w:lastColumn="0" w:noHBand="0" w:noVBand="1"/>
      </w:tblPr>
      <w:tblGrid>
        <w:gridCol w:w="2703"/>
        <w:gridCol w:w="238"/>
        <w:gridCol w:w="242"/>
        <w:gridCol w:w="7501"/>
      </w:tblGrid>
      <w:tr w:rsidR="0096628E" w:rsidRPr="00C96CFF" w14:paraId="51F4FCFB" w14:textId="77777777" w:rsidTr="000A2BB7">
        <w:tc>
          <w:tcPr>
            <w:tcW w:w="106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67CD0F" w14:textId="75A907BC" w:rsidR="0096628E" w:rsidRPr="00C96CFF" w:rsidRDefault="002B7BDA" w:rsidP="00F968B7">
            <w:pPr>
              <w:jc w:val="center"/>
              <w:rPr>
                <w:rFonts w:cs="Leelawadee"/>
                <w:color w:val="7F7F7F" w:themeColor="text1" w:themeTint="80"/>
                <w:lang w:eastAsia="zh-CN"/>
              </w:rPr>
            </w:pPr>
            <w:r>
              <w:rPr>
                <w:rFonts w:cs="Leelawadee"/>
                <w:color w:val="7F7F7F" w:themeColor="text1" w:themeTint="80"/>
                <w:lang w:eastAsia="zh-CN"/>
              </w:rPr>
              <w:softHyphen/>
            </w:r>
            <w:r>
              <w:rPr>
                <w:rFonts w:cs="Leelawadee"/>
                <w:color w:val="7F7F7F" w:themeColor="text1" w:themeTint="80"/>
                <w:lang w:eastAsia="zh-CN"/>
              </w:rPr>
              <w:softHyphen/>
            </w:r>
            <w:r>
              <w:rPr>
                <w:rFonts w:cs="Leelawadee"/>
                <w:color w:val="7F7F7F" w:themeColor="text1" w:themeTint="80"/>
                <w:lang w:eastAsia="zh-CN"/>
              </w:rPr>
              <w:softHyphen/>
            </w:r>
            <w:r>
              <w:rPr>
                <w:rFonts w:cs="Leelawadee"/>
                <w:color w:val="7F7F7F" w:themeColor="text1" w:themeTint="80"/>
                <w:lang w:eastAsia="zh-CN"/>
              </w:rPr>
              <w:softHyphen/>
            </w:r>
            <w:r>
              <w:rPr>
                <w:rFonts w:cs="Leelawadee"/>
                <w:color w:val="7F7F7F" w:themeColor="text1" w:themeTint="80"/>
                <w:lang w:eastAsia="zh-CN"/>
              </w:rPr>
              <w:softHyphen/>
            </w:r>
            <w:r>
              <w:rPr>
                <w:rFonts w:cs="Leelawadee"/>
                <w:color w:val="7F7F7F" w:themeColor="text1" w:themeTint="80"/>
                <w:lang w:eastAsia="zh-CN"/>
              </w:rPr>
              <w:softHyphen/>
            </w:r>
          </w:p>
          <w:p w14:paraId="2D5DB336" w14:textId="33502561" w:rsidR="002B7BDA" w:rsidRPr="00955319" w:rsidRDefault="002B7BDA" w:rsidP="002B7BDA">
            <w:pPr>
              <w:pStyle w:val="HTMLinhdangtrc"/>
              <w:spacing w:line="480" w:lineRule="atLeast"/>
              <w:rPr>
                <w:rFonts w:ascii="inherit" w:hAnsi="inherit"/>
                <w:color w:val="4F81BD" w:themeColor="accent1"/>
                <w:sz w:val="42"/>
                <w:szCs w:val="42"/>
              </w:rPr>
            </w:pPr>
            <w:r>
              <w:rPr>
                <w:rStyle w:val="y2iqfc"/>
                <w:rFonts w:ascii="Microsoft YaHei" w:eastAsia="Microsoft YaHei" w:hAnsi="Microsoft YaHei" w:cs="Microsoft YaHei" w:hint="eastAsia"/>
                <w:color w:val="1F1F1F"/>
                <w:sz w:val="42"/>
                <w:szCs w:val="42"/>
              </w:rPr>
              <w:t xml:space="preserve"> </w:t>
            </w:r>
            <w:r>
              <w:rPr>
                <w:rStyle w:val="y2iqfc"/>
                <w:rFonts w:asciiTheme="minorHAnsi" w:eastAsia="Microsoft YaHei" w:hAnsiTheme="minorHAnsi" w:cs="Microsoft YaHei"/>
                <w:color w:val="1F1F1F"/>
                <w:sz w:val="42"/>
                <w:szCs w:val="42"/>
                <w:lang w:val="vi-VN"/>
              </w:rPr>
              <w:t xml:space="preserve">                                                      </w:t>
            </w:r>
            <w:r w:rsidRPr="00955319">
              <w:rPr>
                <w:rStyle w:val="y2iqfc"/>
                <w:rFonts w:ascii="Microsoft YaHei" w:eastAsia="Microsoft YaHei" w:hAnsi="Microsoft YaHei" w:cs="Microsoft YaHei" w:hint="eastAsia"/>
                <w:color w:val="4F81BD" w:themeColor="accent1"/>
                <w:sz w:val="42"/>
                <w:szCs w:val="42"/>
              </w:rPr>
              <w:t>个人简</w:t>
            </w:r>
            <w:r w:rsidRPr="00955319">
              <w:rPr>
                <w:rStyle w:val="y2iqfc"/>
                <w:rFonts w:ascii="SimSun" w:eastAsia="SimSun" w:hAnsi="SimSun" w:cs="SimSun" w:hint="eastAsia"/>
                <w:color w:val="4F81BD" w:themeColor="accent1"/>
                <w:sz w:val="42"/>
                <w:szCs w:val="42"/>
              </w:rPr>
              <w:t>历</w:t>
            </w:r>
          </w:p>
          <w:p w14:paraId="7EB0F408" w14:textId="1567BC82" w:rsidR="002B7BDA" w:rsidRPr="00955319" w:rsidRDefault="002B7BDA" w:rsidP="002B7BDA">
            <w:pPr>
              <w:pStyle w:val="HTMLinhdangtrc"/>
              <w:spacing w:line="360" w:lineRule="atLeast"/>
              <w:rPr>
                <w:rFonts w:ascii="inherit" w:hAnsi="inherit"/>
                <w:color w:val="4F81BD" w:themeColor="accent1"/>
                <w:sz w:val="24"/>
                <w:szCs w:val="24"/>
              </w:rPr>
            </w:pPr>
            <w:r w:rsidRPr="00955319">
              <w:rPr>
                <w:rStyle w:val="y2iqfc"/>
                <w:rFonts w:ascii="inherit" w:hAnsi="inherit"/>
                <w:color w:val="4F81BD" w:themeColor="accent1"/>
                <w:sz w:val="24"/>
                <w:szCs w:val="24"/>
                <w:lang w:val="vi-VN"/>
              </w:rPr>
              <w:t xml:space="preserve">                                                                                                          </w:t>
            </w:r>
            <w:r w:rsidRPr="00955319">
              <w:rPr>
                <w:rStyle w:val="y2iqfc"/>
                <w:rFonts w:ascii="inherit" w:hAnsi="inherit"/>
                <w:color w:val="4F81BD" w:themeColor="accent1"/>
                <w:sz w:val="24"/>
                <w:szCs w:val="24"/>
              </w:rPr>
              <w:t>Gèrén jiǎnlì</w:t>
            </w:r>
          </w:p>
          <w:p w14:paraId="4492E200" w14:textId="623135B5" w:rsidR="0096628E" w:rsidRPr="002B7BDA" w:rsidRDefault="0096628E" w:rsidP="000A0123">
            <w:pPr>
              <w:jc w:val="center"/>
              <w:rPr>
                <w:rFonts w:cs="Leelawadee"/>
                <w:color w:val="7F7F7F" w:themeColor="text1" w:themeTint="80"/>
                <w:lang w:val="en-US" w:eastAsia="zh-CN"/>
              </w:rPr>
            </w:pPr>
          </w:p>
        </w:tc>
      </w:tr>
      <w:tr w:rsidR="0096628E" w:rsidRPr="00C96CFF" w14:paraId="741179B5" w14:textId="77777777" w:rsidTr="000A2BB7"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</w:tcPr>
          <w:p w14:paraId="3E9A0100" w14:textId="77777777" w:rsidR="0096628E" w:rsidRPr="00C96CFF" w:rsidRDefault="0096628E">
            <w:pPr>
              <w:rPr>
                <w:rFonts w:cs="Leelawadee"/>
                <w:color w:val="7F7F7F" w:themeColor="text1" w:themeTint="80"/>
                <w:lang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5253258" w14:textId="77777777" w:rsidR="0096628E" w:rsidRPr="00C96CFF" w:rsidRDefault="0096628E">
            <w:pPr>
              <w:rPr>
                <w:rFonts w:cs="Leelawadee"/>
                <w:color w:val="7F7F7F" w:themeColor="text1" w:themeTint="80"/>
                <w:lang w:eastAsia="zh-CN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14:paraId="6F092F89" w14:textId="77777777" w:rsidR="0096628E" w:rsidRPr="00C96CFF" w:rsidRDefault="0096628E">
            <w:pPr>
              <w:rPr>
                <w:rFonts w:cs="Leelawadee"/>
                <w:color w:val="7F7F7F" w:themeColor="text1" w:themeTint="80"/>
                <w:lang w:eastAsia="zh-CN"/>
              </w:rPr>
            </w:pP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14:paraId="4E71853E" w14:textId="4299BC5D" w:rsidR="0096628E" w:rsidRPr="00C96CFF" w:rsidRDefault="0096628E">
            <w:pPr>
              <w:rPr>
                <w:rFonts w:cs="Leelawadee"/>
                <w:color w:val="7F7F7F" w:themeColor="text1" w:themeTint="80"/>
                <w:lang w:eastAsia="zh-CN"/>
              </w:rPr>
            </w:pPr>
          </w:p>
        </w:tc>
      </w:tr>
      <w:tr w:rsidR="0096628E" w:rsidRPr="00C96CFF" w14:paraId="6ABBFFB5" w14:textId="77777777" w:rsidTr="0046147B">
        <w:trPr>
          <w:trHeight w:val="13140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LiBang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shd w:val="clear" w:color="auto" w:fill="E1FFFF"/>
              <w:tblLayout w:type="fixed"/>
              <w:tblLook w:val="04A0" w:firstRow="1" w:lastRow="0" w:firstColumn="1" w:lastColumn="0" w:noHBand="0" w:noVBand="1"/>
            </w:tblPr>
            <w:tblGrid>
              <w:gridCol w:w="2488"/>
            </w:tblGrid>
            <w:tr w:rsidR="0096628E" w:rsidRPr="00C96CFF" w14:paraId="3886598D" w14:textId="77777777" w:rsidTr="00250901">
              <w:trPr>
                <w:trHeight w:val="312"/>
              </w:trPr>
              <w:tc>
                <w:tcPr>
                  <w:tcW w:w="2488" w:type="dxa"/>
                  <w:shd w:val="clear" w:color="auto" w:fill="FFFFFF" w:themeFill="background1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6FF59905" w14:textId="33F22F2E" w:rsidR="002B7BDA" w:rsidRPr="002B7BDA" w:rsidRDefault="002B7BDA" w:rsidP="002B7BDA">
                  <w:pPr>
                    <w:pStyle w:val="HTMLinhdangtrc"/>
                    <w:shd w:val="clear" w:color="auto" w:fill="F8F9FA"/>
                    <w:spacing w:line="480" w:lineRule="atLeast"/>
                    <w:rPr>
                      <w:rFonts w:ascii="inherit" w:hAnsi="inherit"/>
                      <w:color w:val="1F1F1F"/>
                      <w:sz w:val="42"/>
                      <w:szCs w:val="42"/>
                    </w:rPr>
                  </w:pPr>
                  <w:r>
                    <w:rPr>
                      <w:rFonts w:cs="Calibri"/>
                      <w:b/>
                      <w:color w:val="002060"/>
                      <w:sz w:val="28"/>
                      <w:szCs w:val="28"/>
                      <w:lang w:val="vi-VN"/>
                    </w:rPr>
                    <w:t xml:space="preserve">   </w:t>
                  </w:r>
                  <w:r w:rsidRPr="002B7BDA">
                    <w:rPr>
                      <w:rFonts w:ascii="Microsoft YaHei" w:eastAsia="Microsoft YaHei" w:hAnsi="Microsoft YaHei" w:cs="Microsoft YaHei" w:hint="eastAsia"/>
                      <w:color w:val="1F1F1F"/>
                      <w:sz w:val="42"/>
                      <w:szCs w:val="42"/>
                    </w:rPr>
                    <w:t>陈世</w:t>
                  </w:r>
                  <w:r w:rsidRPr="002B7BDA">
                    <w:rPr>
                      <w:rFonts w:ascii="SimSun" w:eastAsia="SimSun" w:hAnsi="SimSun" w:cs="SimSun" w:hint="eastAsia"/>
                      <w:color w:val="1F1F1F"/>
                      <w:sz w:val="42"/>
                      <w:szCs w:val="42"/>
                    </w:rPr>
                    <w:t>灵</w:t>
                  </w:r>
                </w:p>
                <w:p w14:paraId="3EE8CBBE" w14:textId="6D73CDE0" w:rsidR="002B7BDA" w:rsidRDefault="002B7BDA" w:rsidP="002B7BDA">
                  <w:pPr>
                    <w:pStyle w:val="HTMLinhdangtrc"/>
                    <w:shd w:val="clear" w:color="auto" w:fill="F8F9FA"/>
                    <w:spacing w:line="360" w:lineRule="atLeast"/>
                    <w:rPr>
                      <w:rFonts w:ascii="inherit" w:hAnsi="inherit"/>
                      <w:color w:val="474747"/>
                      <w:sz w:val="24"/>
                      <w:szCs w:val="24"/>
                    </w:rPr>
                  </w:pPr>
                  <w:r>
                    <w:rPr>
                      <w:rStyle w:val="y2iqfc"/>
                      <w:rFonts w:ascii="inherit" w:hAnsi="inherit"/>
                      <w:color w:val="474747"/>
                      <w:sz w:val="24"/>
                      <w:szCs w:val="24"/>
                      <w:lang w:val="vi-VN"/>
                    </w:rPr>
                    <w:t xml:space="preserve">          </w:t>
                  </w:r>
                  <w:r>
                    <w:rPr>
                      <w:rStyle w:val="y2iqfc"/>
                      <w:rFonts w:ascii="inherit" w:hAnsi="inherit"/>
                      <w:color w:val="474747"/>
                      <w:sz w:val="24"/>
                      <w:szCs w:val="24"/>
                    </w:rPr>
                    <w:t>Chénshìlíng</w:t>
                  </w:r>
                </w:p>
                <w:p w14:paraId="3C7DDB60" w14:textId="3BFC3C98" w:rsidR="000A27DA" w:rsidRPr="002B7BDA" w:rsidRDefault="000A27DA" w:rsidP="00BE1150">
                  <w:pPr>
                    <w:rPr>
                      <w:rFonts w:cs="Calibri"/>
                      <w:b/>
                      <w:color w:val="002060"/>
                      <w:sz w:val="28"/>
                      <w:szCs w:val="28"/>
                      <w:lang w:val="en-US" w:eastAsia="zh-CN"/>
                    </w:rPr>
                  </w:pPr>
                </w:p>
                <w:p w14:paraId="5D76FAF4" w14:textId="1EDC1A0C" w:rsidR="0096628E" w:rsidRPr="000A27DA" w:rsidRDefault="00F5235E" w:rsidP="00F5235E">
                  <w:pPr>
                    <w:rPr>
                      <w:rFonts w:cs="Calibri"/>
                      <w:b/>
                      <w:color w:val="002060"/>
                      <w:sz w:val="28"/>
                      <w:szCs w:val="28"/>
                      <w:lang w:val="vi-VN"/>
                    </w:rPr>
                  </w:pPr>
                  <w:r>
                    <w:rPr>
                      <w:rFonts w:cs="Calibri"/>
                      <w:b/>
                      <w:color w:val="002060"/>
                      <w:sz w:val="28"/>
                      <w:szCs w:val="28"/>
                      <w:lang w:val="vi-VN" w:eastAsia="zh-CN"/>
                    </w:rPr>
                    <w:t xml:space="preserve">  </w:t>
                  </w:r>
                  <w:r w:rsidR="00F90C1E">
                    <w:rPr>
                      <w:noProof/>
                      <w:lang w:val="en-US" w:eastAsia="zh-CN"/>
                    </w:rPr>
                    <w:drawing>
                      <wp:inline distT="0" distB="0" distL="0" distR="0" wp14:anchorId="7CE0052A" wp14:editId="5331D6D7">
                        <wp:extent cx="1532890" cy="1762920"/>
                        <wp:effectExtent l="0" t="0" r="0" b="889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7377" cy="1779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5265A2E" w14:textId="0CCB0C48" w:rsidR="0096628E" w:rsidRPr="00F5235E" w:rsidRDefault="0096628E">
            <w:pPr>
              <w:rPr>
                <w:rFonts w:cs="Leelawadee"/>
                <w:color w:val="7F7F7F" w:themeColor="text1" w:themeTint="80"/>
              </w:rPr>
            </w:pPr>
          </w:p>
          <w:p w14:paraId="2EF6242D" w14:textId="77777777" w:rsidR="006E1008" w:rsidRPr="006E1008" w:rsidRDefault="006E1008" w:rsidP="006E1008">
            <w:pPr>
              <w:pStyle w:val="HTMLinhdangtrc"/>
              <w:spacing w:line="480" w:lineRule="atLeast"/>
              <w:rPr>
                <w:rFonts w:ascii="inherit" w:hAnsi="inherit"/>
                <w:color w:val="4F81BD" w:themeColor="accent1"/>
                <w:sz w:val="22"/>
                <w:szCs w:val="22"/>
              </w:rPr>
            </w:pPr>
            <w:r w:rsidRPr="006E1008">
              <w:rPr>
                <w:rStyle w:val="y2iqfc"/>
                <w:rFonts w:ascii="SimSun" w:eastAsia="SimSun" w:hAnsi="SimSun" w:cs="SimSun" w:hint="eastAsia"/>
                <w:color w:val="4F81BD" w:themeColor="accent1"/>
                <w:sz w:val="22"/>
                <w:szCs w:val="22"/>
              </w:rPr>
              <w:t>信息</w:t>
            </w:r>
          </w:p>
          <w:p w14:paraId="33D6AE23" w14:textId="77777777" w:rsidR="006E1008" w:rsidRPr="006E1008" w:rsidRDefault="006E1008" w:rsidP="006E1008">
            <w:pPr>
              <w:pStyle w:val="HTMLinhdangtrc"/>
              <w:spacing w:line="360" w:lineRule="atLeast"/>
              <w:rPr>
                <w:rFonts w:ascii="inherit" w:hAnsi="inherit"/>
                <w:color w:val="4F81BD" w:themeColor="accent1"/>
                <w:sz w:val="22"/>
                <w:szCs w:val="22"/>
              </w:rPr>
            </w:pPr>
            <w:r w:rsidRPr="006E1008">
              <w:rPr>
                <w:rStyle w:val="y2iqfc"/>
                <w:rFonts w:ascii="inherit" w:hAnsi="inherit"/>
                <w:color w:val="4F81BD" w:themeColor="accent1"/>
                <w:sz w:val="22"/>
                <w:szCs w:val="22"/>
              </w:rPr>
              <w:t>Xìnxī</w:t>
            </w:r>
          </w:p>
          <w:p w14:paraId="6D1710AC" w14:textId="77777777" w:rsidR="00766B62" w:rsidRPr="00C96CFF" w:rsidRDefault="00766B62">
            <w:pPr>
              <w:rPr>
                <w:rFonts w:cs="Leelawadee"/>
                <w:color w:val="7F7F7F" w:themeColor="text1" w:themeTint="80"/>
              </w:rPr>
            </w:pPr>
          </w:p>
          <w:p w14:paraId="4C1C3FE2" w14:textId="77777777" w:rsidR="00926871" w:rsidRPr="00926871" w:rsidRDefault="00926871" w:rsidP="00926871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926871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出生日期</w:t>
            </w:r>
          </w:p>
          <w:p w14:paraId="72CB98D7" w14:textId="77777777" w:rsidR="00926871" w:rsidRPr="00926871" w:rsidRDefault="00926871" w:rsidP="00926871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926871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1993</w:t>
            </w:r>
            <w:r w:rsidRPr="00926871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年</w:t>
            </w:r>
            <w:r w:rsidRPr="00926871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2</w:t>
            </w:r>
            <w:r w:rsidRPr="00926871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月</w:t>
            </w:r>
            <w:r w:rsidRPr="00926871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10</w:t>
            </w:r>
            <w:r w:rsidRPr="00926871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日</w:t>
            </w:r>
          </w:p>
          <w:p w14:paraId="07B364D9" w14:textId="77777777" w:rsidR="00926871" w:rsidRPr="00926871" w:rsidRDefault="00926871" w:rsidP="00926871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926871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家庭住址</w:t>
            </w:r>
          </w:p>
          <w:p w14:paraId="08308C50" w14:textId="77777777" w:rsidR="00926871" w:rsidRPr="00926871" w:rsidRDefault="00926871" w:rsidP="00926871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926871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Que Vo – </w:t>
            </w:r>
            <w:r w:rsidRPr="00926871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北宁</w:t>
            </w:r>
          </w:p>
          <w:p w14:paraId="4983845F" w14:textId="77777777" w:rsidR="00926871" w:rsidRPr="00926871" w:rsidRDefault="00926871" w:rsidP="00926871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926871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居住地址</w:t>
            </w:r>
          </w:p>
          <w:p w14:paraId="557A09E6" w14:textId="77777777" w:rsidR="00926871" w:rsidRPr="00926871" w:rsidRDefault="00926871" w:rsidP="00926871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926871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北宁市，北宁省</w:t>
            </w:r>
          </w:p>
          <w:p w14:paraId="45DAB125" w14:textId="77777777" w:rsidR="00926871" w:rsidRPr="00926871" w:rsidRDefault="00926871" w:rsidP="00926871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926871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电话</w:t>
            </w:r>
          </w:p>
          <w:p w14:paraId="71CAA431" w14:textId="77777777" w:rsidR="00926871" w:rsidRPr="00926871" w:rsidRDefault="00926871" w:rsidP="00926871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926871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(+84) 372006113</w:t>
            </w:r>
          </w:p>
          <w:p w14:paraId="0609DE25" w14:textId="77777777" w:rsidR="00926871" w:rsidRPr="00926871" w:rsidRDefault="00926871" w:rsidP="00926871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926871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邮箱</w:t>
            </w:r>
          </w:p>
          <w:p w14:paraId="439BEC1C" w14:textId="77777777" w:rsidR="00926871" w:rsidRPr="00926871" w:rsidRDefault="00926871" w:rsidP="00926871">
            <w:pPr>
              <w:pStyle w:val="HTMLinhdangtrc"/>
              <w:spacing w:line="480" w:lineRule="atLeast"/>
              <w:rPr>
                <w:rFonts w:ascii="inherit" w:hAnsi="inherit"/>
                <w:color w:val="1F1F1F"/>
                <w:sz w:val="22"/>
                <w:szCs w:val="22"/>
              </w:rPr>
            </w:pPr>
            <w:r w:rsidRPr="00926871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tranlinhqvbn@gmail.com</w:t>
            </w:r>
          </w:p>
          <w:p w14:paraId="4FBDD0A1" w14:textId="77777777" w:rsidR="00926871" w:rsidRPr="00926871" w:rsidRDefault="00926871" w:rsidP="00926871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926871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>Chūshēng rìqí</w:t>
            </w:r>
          </w:p>
          <w:p w14:paraId="3FF97DE4" w14:textId="77777777" w:rsidR="00926871" w:rsidRPr="00926871" w:rsidRDefault="00926871" w:rsidP="00926871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926871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>1993 nián 2 yuè 10 rì</w:t>
            </w:r>
          </w:p>
          <w:p w14:paraId="615F5FA7" w14:textId="77777777" w:rsidR="00926871" w:rsidRPr="00926871" w:rsidRDefault="00926871" w:rsidP="00926871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926871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>jiātíng zhùzhǐ</w:t>
            </w:r>
          </w:p>
          <w:p w14:paraId="22E582FB" w14:textId="77777777" w:rsidR="00926871" w:rsidRPr="00926871" w:rsidRDefault="00926871" w:rsidP="00926871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926871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>Que Vo – běiníng</w:t>
            </w:r>
          </w:p>
          <w:p w14:paraId="59DE8D95" w14:textId="77777777" w:rsidR="00926871" w:rsidRPr="00926871" w:rsidRDefault="00926871" w:rsidP="00926871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926871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>jūzhù dìzhǐ</w:t>
            </w:r>
          </w:p>
          <w:p w14:paraId="49EA6206" w14:textId="77777777" w:rsidR="00926871" w:rsidRPr="00926871" w:rsidRDefault="00926871" w:rsidP="00926871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926871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>běiníng shì, běiníng shěng</w:t>
            </w:r>
          </w:p>
          <w:p w14:paraId="3FBF524D" w14:textId="77777777" w:rsidR="00926871" w:rsidRPr="00926871" w:rsidRDefault="00926871" w:rsidP="00926871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  <w:lang w:val="fr-FR"/>
              </w:rPr>
            </w:pPr>
            <w:r w:rsidRPr="00926871">
              <w:rPr>
                <w:rStyle w:val="y2iqfc"/>
                <w:rFonts w:ascii="inherit" w:hAnsi="inherit"/>
                <w:color w:val="474747"/>
                <w:sz w:val="22"/>
                <w:szCs w:val="22"/>
                <w:lang w:val="fr-FR"/>
              </w:rPr>
              <w:t>diànhuà</w:t>
            </w:r>
          </w:p>
          <w:p w14:paraId="29C530CF" w14:textId="77777777" w:rsidR="00926871" w:rsidRPr="00926871" w:rsidRDefault="00926871" w:rsidP="00926871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  <w:lang w:val="fr-FR"/>
              </w:rPr>
            </w:pPr>
            <w:r w:rsidRPr="00926871">
              <w:rPr>
                <w:rStyle w:val="y2iqfc"/>
                <w:rFonts w:ascii="inherit" w:hAnsi="inherit"/>
                <w:color w:val="474747"/>
                <w:sz w:val="22"/>
                <w:szCs w:val="22"/>
                <w:lang w:val="fr-FR"/>
              </w:rPr>
              <w:lastRenderedPageBreak/>
              <w:t>(+84) 372006113</w:t>
            </w:r>
          </w:p>
          <w:p w14:paraId="0CEE5111" w14:textId="77777777" w:rsidR="00926871" w:rsidRPr="00926871" w:rsidRDefault="00926871" w:rsidP="00926871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  <w:lang w:val="fr-FR"/>
              </w:rPr>
            </w:pPr>
            <w:r w:rsidRPr="00926871">
              <w:rPr>
                <w:rStyle w:val="y2iqfc"/>
                <w:rFonts w:ascii="inherit" w:hAnsi="inherit"/>
                <w:color w:val="474747"/>
                <w:sz w:val="22"/>
                <w:szCs w:val="22"/>
                <w:lang w:val="fr-FR"/>
              </w:rPr>
              <w:t>yóuxiāng</w:t>
            </w:r>
          </w:p>
          <w:p w14:paraId="2DA8A0D0" w14:textId="77777777" w:rsidR="00926871" w:rsidRPr="00926871" w:rsidRDefault="00926871" w:rsidP="00926871">
            <w:pPr>
              <w:pStyle w:val="HTMLinhdangtrc"/>
              <w:spacing w:line="360" w:lineRule="atLeast"/>
              <w:rPr>
                <w:rFonts w:ascii="inherit" w:hAnsi="inherit"/>
                <w:color w:val="474747"/>
                <w:sz w:val="22"/>
                <w:szCs w:val="22"/>
                <w:lang w:val="fr-FR"/>
              </w:rPr>
            </w:pPr>
            <w:r w:rsidRPr="00926871">
              <w:rPr>
                <w:rStyle w:val="y2iqfc"/>
                <w:rFonts w:ascii="inherit" w:hAnsi="inherit"/>
                <w:color w:val="474747"/>
                <w:sz w:val="22"/>
                <w:szCs w:val="22"/>
                <w:lang w:val="fr-FR"/>
              </w:rPr>
              <w:t>tranlinhqvbn@gmail.Com</w:t>
            </w:r>
          </w:p>
          <w:p w14:paraId="6B41D543" w14:textId="77777777" w:rsidR="0096628E" w:rsidRPr="00926871" w:rsidRDefault="0096628E">
            <w:pPr>
              <w:rPr>
                <w:rFonts w:cs="Leelawadee"/>
                <w:color w:val="7F7F7F" w:themeColor="text1" w:themeTint="80"/>
                <w:lang w:val="fr-FR"/>
              </w:rPr>
            </w:pPr>
          </w:p>
          <w:p w14:paraId="52ED04A3" w14:textId="77777777" w:rsidR="00926871" w:rsidRPr="00926871" w:rsidRDefault="00926871" w:rsidP="00926871">
            <w:pPr>
              <w:pStyle w:val="HTMLinhdangtrc"/>
              <w:spacing w:line="480" w:lineRule="atLeast"/>
              <w:rPr>
                <w:rFonts w:ascii="inherit" w:hAnsi="inherit"/>
                <w:color w:val="4F81BD" w:themeColor="accent1"/>
                <w:sz w:val="22"/>
                <w:szCs w:val="22"/>
                <w:lang w:val="fr-FR"/>
              </w:rPr>
            </w:pPr>
            <w:r w:rsidRPr="00926871">
              <w:rPr>
                <w:rStyle w:val="y2iqfc"/>
                <w:rFonts w:ascii="SimSun" w:eastAsia="SimSun" w:hAnsi="SimSun" w:cs="SimSun" w:hint="eastAsia"/>
                <w:color w:val="4F81BD" w:themeColor="accent1"/>
                <w:sz w:val="22"/>
                <w:szCs w:val="22"/>
              </w:rPr>
              <w:t>教育</w:t>
            </w:r>
          </w:p>
          <w:p w14:paraId="69D7D0EE" w14:textId="77777777" w:rsidR="00926871" w:rsidRPr="00926871" w:rsidRDefault="00926871" w:rsidP="00926871">
            <w:pPr>
              <w:pStyle w:val="HTMLinhdangtrc"/>
              <w:spacing w:line="360" w:lineRule="atLeast"/>
              <w:rPr>
                <w:rFonts w:ascii="inherit" w:hAnsi="inherit"/>
                <w:color w:val="4F81BD" w:themeColor="accent1"/>
                <w:sz w:val="22"/>
                <w:szCs w:val="22"/>
              </w:rPr>
            </w:pPr>
            <w:r w:rsidRPr="00926871">
              <w:rPr>
                <w:rStyle w:val="y2iqfc"/>
                <w:rFonts w:ascii="inherit" w:hAnsi="inherit"/>
                <w:color w:val="4F81BD" w:themeColor="accent1"/>
                <w:sz w:val="22"/>
                <w:szCs w:val="22"/>
              </w:rPr>
              <w:t>Jiàoyù</w:t>
            </w:r>
          </w:p>
          <w:p w14:paraId="18BFB2E6" w14:textId="77777777" w:rsidR="00766B62" w:rsidRPr="00C96CFF" w:rsidRDefault="00766B62">
            <w:pPr>
              <w:rPr>
                <w:rFonts w:cstheme="minorHAnsi"/>
                <w:b/>
                <w:color w:val="002060"/>
                <w:sz w:val="24"/>
                <w:szCs w:val="24"/>
                <w:lang w:eastAsia="zh-CN"/>
              </w:rPr>
            </w:pPr>
          </w:p>
          <w:p w14:paraId="655D6D88" w14:textId="77777777" w:rsidR="00926871" w:rsidRPr="00926871" w:rsidRDefault="00926871" w:rsidP="00926871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926871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河内工业大学（</w:t>
            </w:r>
            <w:r w:rsidRPr="00926871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2011-2014</w:t>
            </w:r>
            <w:r w:rsidRPr="00926871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）。</w:t>
            </w:r>
          </w:p>
          <w:p w14:paraId="4C3FDD89" w14:textId="77777777" w:rsidR="00926871" w:rsidRPr="00926871" w:rsidRDefault="00926871" w:rsidP="00926871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</w:p>
          <w:p w14:paraId="4922B686" w14:textId="77777777" w:rsidR="00926871" w:rsidRPr="00926871" w:rsidRDefault="00926871" w:rsidP="00926871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926871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电气、电子与通信工程学士学位。</w:t>
            </w:r>
          </w:p>
          <w:p w14:paraId="53C0FFC8" w14:textId="77777777" w:rsidR="00926871" w:rsidRPr="00926871" w:rsidRDefault="00926871" w:rsidP="00926871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</w:p>
          <w:p w14:paraId="2E2171FA" w14:textId="77777777" w:rsidR="00926871" w:rsidRPr="00926871" w:rsidRDefault="00926871" w:rsidP="00926871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926871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外语</w:t>
            </w:r>
          </w:p>
          <w:p w14:paraId="541E40E3" w14:textId="77777777" w:rsidR="00926871" w:rsidRPr="00926871" w:rsidRDefault="00926871" w:rsidP="00926871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</w:p>
          <w:p w14:paraId="27AC1FBB" w14:textId="77777777" w:rsidR="00926871" w:rsidRPr="00926871" w:rsidRDefault="00926871" w:rsidP="00926871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926871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英语：中等水平</w:t>
            </w:r>
          </w:p>
          <w:p w14:paraId="114A058E" w14:textId="77777777" w:rsidR="00926871" w:rsidRPr="00926871" w:rsidRDefault="00926871" w:rsidP="00926871">
            <w:pPr>
              <w:pStyle w:val="HTMLinhdangtrc"/>
              <w:spacing w:line="480" w:lineRule="atLeast"/>
              <w:rPr>
                <w:rFonts w:ascii="inherit" w:hAnsi="inherit"/>
                <w:color w:val="1F1F1F"/>
                <w:sz w:val="22"/>
                <w:szCs w:val="22"/>
              </w:rPr>
            </w:pPr>
            <w:r w:rsidRPr="00926871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越南语：母语或双语能力</w:t>
            </w:r>
          </w:p>
          <w:p w14:paraId="5FC3CA09" w14:textId="77777777" w:rsidR="00926871" w:rsidRPr="00926871" w:rsidRDefault="00926871" w:rsidP="00926871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926871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>Hénèi gōngyè dàxué (2011-2014).</w:t>
            </w:r>
          </w:p>
          <w:p w14:paraId="752AB6F9" w14:textId="77777777" w:rsidR="00926871" w:rsidRPr="00926871" w:rsidRDefault="00926871" w:rsidP="00926871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</w:p>
          <w:p w14:paraId="02BA6A64" w14:textId="77777777" w:rsidR="00926871" w:rsidRPr="00926871" w:rsidRDefault="00926871" w:rsidP="00926871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926871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>Diànqì, diànzǐ yǔ tōngxìn gōngchéng xuéshì xuéwèi.</w:t>
            </w:r>
          </w:p>
          <w:p w14:paraId="44904296" w14:textId="77777777" w:rsidR="00926871" w:rsidRPr="00926871" w:rsidRDefault="00926871" w:rsidP="00926871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</w:p>
          <w:p w14:paraId="6D57608A" w14:textId="77777777" w:rsidR="00926871" w:rsidRPr="00926871" w:rsidRDefault="00926871" w:rsidP="00926871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926871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>Wàiyǔ</w:t>
            </w:r>
          </w:p>
          <w:p w14:paraId="4C1F7C21" w14:textId="77777777" w:rsidR="00926871" w:rsidRPr="00926871" w:rsidRDefault="00926871" w:rsidP="00926871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</w:p>
          <w:p w14:paraId="6EE9CA56" w14:textId="77777777" w:rsidR="00926871" w:rsidRPr="00926871" w:rsidRDefault="00926871" w:rsidP="00926871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926871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>yīngyǔ: Zhōngděng shuǐpíng</w:t>
            </w:r>
          </w:p>
          <w:p w14:paraId="1A0448F8" w14:textId="77777777" w:rsidR="00926871" w:rsidRPr="00926871" w:rsidRDefault="00926871" w:rsidP="00926871">
            <w:pPr>
              <w:pStyle w:val="HTMLinhdangtrc"/>
              <w:spacing w:line="360" w:lineRule="atLeast"/>
              <w:rPr>
                <w:rFonts w:ascii="inherit" w:hAnsi="inherit"/>
                <w:color w:val="474747"/>
                <w:sz w:val="22"/>
                <w:szCs w:val="22"/>
              </w:rPr>
            </w:pPr>
            <w:r w:rsidRPr="00926871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>yuènán yǔ: Mǔyǔ huò shuāngyǔ nénglì</w:t>
            </w:r>
          </w:p>
          <w:p w14:paraId="7994B8EA" w14:textId="615A6EE7" w:rsidR="00266B17" w:rsidRPr="00926871" w:rsidRDefault="00266B17" w:rsidP="00FB171B">
            <w:pPr>
              <w:spacing w:line="276" w:lineRule="auto"/>
              <w:rPr>
                <w:rFonts w:cs="Leelawadee"/>
                <w:b/>
                <w:color w:val="0D0D0D" w:themeColor="text1" w:themeTint="F2"/>
                <w:lang w:val="en-US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</w:tcPr>
          <w:p w14:paraId="5986D13B" w14:textId="77777777" w:rsidR="0096628E" w:rsidRPr="00C96CFF" w:rsidRDefault="0096628E" w:rsidP="00C609D7">
            <w:pPr>
              <w:jc w:val="center"/>
              <w:rPr>
                <w:rFonts w:cs="Leelawadee"/>
                <w:b/>
                <w:color w:val="7F7F7F" w:themeColor="text1" w:themeTint="80"/>
              </w:rPr>
            </w:pPr>
          </w:p>
        </w:tc>
        <w:tc>
          <w:tcPr>
            <w:tcW w:w="240" w:type="dxa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</w:tcPr>
          <w:p w14:paraId="2415B7C0" w14:textId="77777777" w:rsidR="0096628E" w:rsidRPr="00C96CFF" w:rsidRDefault="0096628E" w:rsidP="0096628E">
            <w:pPr>
              <w:rPr>
                <w:rFonts w:cs="Leelawadee"/>
                <w:b/>
                <w:color w:val="7F7F7F" w:themeColor="text1" w:themeTint="80"/>
              </w:rPr>
            </w:pP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LiBang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366"/>
            </w:tblGrid>
            <w:tr w:rsidR="0096628E" w:rsidRPr="00C96CFF" w14:paraId="0A6622AA" w14:textId="77777777" w:rsidTr="00766B62">
              <w:trPr>
                <w:trHeight w:val="314"/>
              </w:trPr>
              <w:tc>
                <w:tcPr>
                  <w:tcW w:w="7366" w:type="dxa"/>
                  <w:shd w:val="clear" w:color="auto" w:fill="EAF1DD" w:themeFill="accent3" w:themeFillTint="33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14:paraId="635DF845" w14:textId="3586D614" w:rsidR="002B7BDA" w:rsidRPr="00955319" w:rsidRDefault="002B7BDA" w:rsidP="002B7BDA">
                  <w:pPr>
                    <w:pStyle w:val="HTMLinhdangtrc"/>
                    <w:spacing w:line="480" w:lineRule="atLeast"/>
                    <w:rPr>
                      <w:rFonts w:ascii="inherit" w:hAnsi="inherit"/>
                      <w:color w:val="4F81BD" w:themeColor="accent1"/>
                      <w:sz w:val="42"/>
                      <w:szCs w:val="42"/>
                    </w:rPr>
                  </w:pPr>
                  <w:r w:rsidRPr="00955319">
                    <w:rPr>
                      <w:rStyle w:val="y2iqfc"/>
                      <w:rFonts w:ascii="SimSun" w:eastAsia="SimSun" w:hAnsi="SimSun" w:cs="SimSun" w:hint="eastAsia"/>
                      <w:color w:val="4F81BD" w:themeColor="accent1"/>
                      <w:sz w:val="42"/>
                      <w:szCs w:val="42"/>
                    </w:rPr>
                    <w:t>专业概要</w:t>
                  </w:r>
                </w:p>
                <w:p w14:paraId="270A4C21" w14:textId="7C1DF9A9" w:rsidR="002B7BDA" w:rsidRPr="00955319" w:rsidRDefault="00955319" w:rsidP="002B7BDA">
                  <w:pPr>
                    <w:pStyle w:val="HTMLinhdangtrc"/>
                    <w:spacing w:line="360" w:lineRule="atLeast"/>
                    <w:rPr>
                      <w:rFonts w:ascii="inherit" w:hAnsi="inherit"/>
                      <w:color w:val="4F81BD" w:themeColor="accent1"/>
                      <w:sz w:val="24"/>
                      <w:szCs w:val="24"/>
                    </w:rPr>
                  </w:pPr>
                  <w:r w:rsidRPr="00955319">
                    <w:rPr>
                      <w:rStyle w:val="y2iqfc"/>
                      <w:rFonts w:ascii="inherit" w:hAnsi="inherit"/>
                      <w:color w:val="4F81BD" w:themeColor="accent1"/>
                      <w:sz w:val="24"/>
                      <w:szCs w:val="24"/>
                      <w:lang w:val="vi-VN"/>
                    </w:rPr>
                    <w:t xml:space="preserve"> </w:t>
                  </w:r>
                  <w:r w:rsidR="002B7BDA" w:rsidRPr="00955319">
                    <w:rPr>
                      <w:rStyle w:val="y2iqfc"/>
                      <w:rFonts w:ascii="inherit" w:hAnsi="inherit"/>
                      <w:color w:val="4F81BD" w:themeColor="accent1"/>
                      <w:sz w:val="24"/>
                      <w:szCs w:val="24"/>
                    </w:rPr>
                    <w:t>Zhuānyè gàiyào</w:t>
                  </w:r>
                </w:p>
                <w:p w14:paraId="70370921" w14:textId="067C232C" w:rsidR="0096628E" w:rsidRPr="00C96CFF" w:rsidRDefault="0096628E" w:rsidP="002161FB">
                  <w:pPr>
                    <w:rPr>
                      <w:rFonts w:cs="Leelawadee"/>
                      <w:b/>
                      <w:color w:val="002060"/>
                      <w:sz w:val="24"/>
                      <w:szCs w:val="24"/>
                      <w:lang w:val="en-US" w:eastAsia="zh-CN"/>
                    </w:rPr>
                  </w:pPr>
                </w:p>
              </w:tc>
            </w:tr>
          </w:tbl>
          <w:p w14:paraId="0B4C87FD" w14:textId="77777777" w:rsidR="0096628E" w:rsidRPr="00C96CFF" w:rsidRDefault="0096628E" w:rsidP="00174E16">
            <w:pPr>
              <w:rPr>
                <w:rFonts w:cs="Leelawadee"/>
                <w:color w:val="7F7F7F" w:themeColor="text1" w:themeTint="80"/>
                <w:lang w:eastAsia="zh-CN"/>
              </w:rPr>
            </w:pPr>
          </w:p>
          <w:p w14:paraId="5E2F2FD9" w14:textId="77777777" w:rsidR="00955319" w:rsidRPr="00955319" w:rsidRDefault="00955319" w:rsidP="00955319">
            <w:pPr>
              <w:pStyle w:val="HTMLinhdangtrc"/>
              <w:spacing w:line="480" w:lineRule="atLeast"/>
              <w:rPr>
                <w:rFonts w:ascii="inherit" w:hAnsi="inherit"/>
                <w:color w:val="1F1F1F"/>
                <w:sz w:val="22"/>
                <w:szCs w:val="22"/>
              </w:rPr>
            </w:pPr>
            <w:r>
              <w:rPr>
                <w:rStyle w:val="y2iqfc"/>
                <w:rFonts w:ascii="inherit" w:hAnsi="inherit" w:hint="eastAsia"/>
                <w:color w:val="1F1F1F"/>
                <w:sz w:val="42"/>
                <w:szCs w:val="42"/>
              </w:rPr>
              <w:t xml:space="preserve"> 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TE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部门工程师拥有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5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年以上经验，熟悉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RF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（射频）波测量产品，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RF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波测量设备，电压，电流，频率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...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例如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N9010A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，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N5172B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，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DMM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，计数器，直流电源，交流电源</w:t>
            </w:r>
          </w:p>
          <w:p w14:paraId="534B8647" w14:textId="77777777" w:rsidR="00955319" w:rsidRPr="00955319" w:rsidRDefault="00955319" w:rsidP="00955319">
            <w:pPr>
              <w:pStyle w:val="HTMLinhdangtrc"/>
              <w:spacing w:line="360" w:lineRule="atLeast"/>
              <w:rPr>
                <w:rFonts w:ascii="inherit" w:hAnsi="inherit"/>
                <w:color w:val="474747"/>
                <w:sz w:val="22"/>
                <w:szCs w:val="22"/>
              </w:rPr>
            </w:pPr>
            <w:r w:rsidRPr="00955319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sym w:font="Symbol" w:char="F076"/>
            </w:r>
            <w:r w:rsidRPr="00955319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 xml:space="preserve"> TE bùmén gōngchéngshī yǒngyǒu 5 nián yǐshàng jīngyàn, shúxī RF(shèpín) bō cèliáng chǎnpǐn,RF bō cèliáng shèbèi, diànyā, diànliú, pínlǜ... Lìrú N9010A,N5172B,DMM, jìshùqì, zhíliú diànyuán, jiāoliú diànyuán</w:t>
            </w:r>
          </w:p>
          <w:p w14:paraId="5EF61FC2" w14:textId="77777777" w:rsidR="00290E12" w:rsidRPr="00E346ED" w:rsidRDefault="00290E12" w:rsidP="00290E12">
            <w:pPr>
              <w:pStyle w:val="oancuaDanhsach"/>
              <w:ind w:left="450"/>
              <w:rPr>
                <w:rFonts w:cstheme="minorHAnsi"/>
                <w:color w:val="0D0D0D" w:themeColor="text1" w:themeTint="F2"/>
                <w:lang w:val="en-US"/>
              </w:rPr>
            </w:pPr>
          </w:p>
          <w:tbl>
            <w:tblPr>
              <w:tblStyle w:val="LiBang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E1FFFF"/>
              <w:tblLayout w:type="fixed"/>
              <w:tblLook w:val="04A0" w:firstRow="1" w:lastRow="0" w:firstColumn="1" w:lastColumn="0" w:noHBand="0" w:noVBand="1"/>
            </w:tblPr>
            <w:tblGrid>
              <w:gridCol w:w="7366"/>
            </w:tblGrid>
            <w:tr w:rsidR="0096628E" w:rsidRPr="00C96CFF" w14:paraId="55287EA6" w14:textId="77777777" w:rsidTr="00766B62">
              <w:trPr>
                <w:trHeight w:val="312"/>
              </w:trPr>
              <w:tc>
                <w:tcPr>
                  <w:tcW w:w="7366" w:type="dxa"/>
                  <w:shd w:val="clear" w:color="auto" w:fill="EAF1DD" w:themeFill="accent3" w:themeFillTint="33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5E4C456E" w14:textId="77777777" w:rsidR="00955319" w:rsidRPr="00955319" w:rsidRDefault="00955319" w:rsidP="00955319">
                  <w:pPr>
                    <w:pStyle w:val="HTMLinhdangtrc"/>
                    <w:spacing w:line="480" w:lineRule="atLeast"/>
                    <w:rPr>
                      <w:rFonts w:ascii="inherit" w:hAnsi="inherit"/>
                      <w:color w:val="4F81BD" w:themeColor="accent1"/>
                      <w:sz w:val="42"/>
                      <w:szCs w:val="42"/>
                    </w:rPr>
                  </w:pPr>
                  <w:r w:rsidRPr="00955319">
                    <w:rPr>
                      <w:rStyle w:val="y2iqfc"/>
                      <w:rFonts w:ascii="SimSun" w:eastAsia="SimSun" w:hAnsi="SimSun" w:cs="SimSun" w:hint="eastAsia"/>
                      <w:color w:val="4F81BD" w:themeColor="accent1"/>
                      <w:sz w:val="42"/>
                      <w:szCs w:val="42"/>
                    </w:rPr>
                    <w:t>专业经验</w:t>
                  </w:r>
                </w:p>
                <w:p w14:paraId="2F106E98" w14:textId="77777777" w:rsidR="00955319" w:rsidRPr="00955319" w:rsidRDefault="00955319" w:rsidP="00955319">
                  <w:pPr>
                    <w:pStyle w:val="HTMLinhdangtrc"/>
                    <w:spacing w:line="360" w:lineRule="atLeast"/>
                    <w:rPr>
                      <w:rFonts w:ascii="inherit" w:hAnsi="inherit"/>
                      <w:color w:val="4F81BD" w:themeColor="accent1"/>
                      <w:sz w:val="24"/>
                      <w:szCs w:val="24"/>
                    </w:rPr>
                  </w:pPr>
                  <w:r w:rsidRPr="00955319">
                    <w:rPr>
                      <w:rStyle w:val="y2iqfc"/>
                      <w:rFonts w:ascii="inherit" w:hAnsi="inherit"/>
                      <w:color w:val="4F81BD" w:themeColor="accent1"/>
                      <w:sz w:val="24"/>
                      <w:szCs w:val="24"/>
                    </w:rPr>
                    <w:t>Zhuānyè jīngyàn</w:t>
                  </w:r>
                </w:p>
                <w:p w14:paraId="014BD49F" w14:textId="622FC959" w:rsidR="0096628E" w:rsidRPr="00C96CFF" w:rsidRDefault="0096628E" w:rsidP="002161FB">
                  <w:pPr>
                    <w:rPr>
                      <w:rFonts w:cs="Leelawadee"/>
                      <w:b/>
                      <w:color w:val="002060"/>
                      <w:sz w:val="24"/>
                      <w:szCs w:val="24"/>
                      <w:lang w:val="en-US" w:eastAsia="zh-CN"/>
                    </w:rPr>
                  </w:pPr>
                </w:p>
              </w:tc>
            </w:tr>
          </w:tbl>
          <w:p w14:paraId="6C8C006C" w14:textId="77777777" w:rsidR="00E346ED" w:rsidRDefault="00E346ED" w:rsidP="00D76110">
            <w:pPr>
              <w:rPr>
                <w:rFonts w:cs="Leelawadee"/>
                <w:b/>
                <w:bCs/>
                <w:color w:val="002060"/>
                <w:sz w:val="24"/>
                <w:szCs w:val="24"/>
                <w:lang w:val="vi-VN" w:eastAsia="zh-CN"/>
              </w:rPr>
            </w:pPr>
          </w:p>
          <w:p w14:paraId="445F2607" w14:textId="77777777" w:rsidR="00955319" w:rsidRPr="00955319" w:rsidRDefault="00955319" w:rsidP="00955319">
            <w:pPr>
              <w:pStyle w:val="HTMLinhdangtrc"/>
              <w:spacing w:line="480" w:lineRule="atLeast"/>
              <w:rPr>
                <w:rFonts w:ascii="inherit" w:hAnsi="inherit"/>
                <w:color w:val="4F81BD" w:themeColor="accent1"/>
                <w:sz w:val="42"/>
                <w:szCs w:val="42"/>
              </w:rPr>
            </w:pPr>
            <w:r w:rsidRPr="00955319">
              <w:rPr>
                <w:rStyle w:val="y2iqfc"/>
                <w:rFonts w:ascii="inherit" w:hAnsi="inherit" w:hint="eastAsia"/>
                <w:color w:val="4F81BD" w:themeColor="accent1"/>
                <w:sz w:val="42"/>
                <w:szCs w:val="42"/>
              </w:rPr>
              <w:t>1.</w:t>
            </w:r>
            <w:r w:rsidRPr="00955319">
              <w:rPr>
                <w:rStyle w:val="y2iqfc"/>
                <w:rFonts w:ascii="SimSun" w:eastAsia="SimSun" w:hAnsi="SimSun" w:cs="SimSun" w:hint="eastAsia"/>
                <w:color w:val="4F81BD" w:themeColor="accent1"/>
                <w:sz w:val="42"/>
                <w:szCs w:val="42"/>
              </w:rPr>
              <w:t>富士康科技集团</w:t>
            </w:r>
          </w:p>
          <w:p w14:paraId="1142B775" w14:textId="77777777" w:rsidR="00955319" w:rsidRPr="00955319" w:rsidRDefault="00955319" w:rsidP="00955319">
            <w:pPr>
              <w:pStyle w:val="HTMLinhdangtrc"/>
              <w:spacing w:line="360" w:lineRule="atLeast"/>
              <w:rPr>
                <w:rFonts w:ascii="inherit" w:hAnsi="inherit"/>
                <w:color w:val="4F81BD" w:themeColor="accent1"/>
                <w:sz w:val="24"/>
                <w:szCs w:val="24"/>
              </w:rPr>
            </w:pPr>
            <w:r w:rsidRPr="00955319">
              <w:rPr>
                <w:rStyle w:val="y2iqfc"/>
                <w:rFonts w:ascii="inherit" w:hAnsi="inherit"/>
                <w:color w:val="4F81BD" w:themeColor="accent1"/>
                <w:sz w:val="24"/>
                <w:szCs w:val="24"/>
              </w:rPr>
              <w:t>1. Fùshìkāng kējì jítuán</w:t>
            </w:r>
          </w:p>
          <w:p w14:paraId="65B75736" w14:textId="384B85F7" w:rsidR="00E346ED" w:rsidRDefault="000A27DA" w:rsidP="00D76110">
            <w:pPr>
              <w:rPr>
                <w:rFonts w:cs="Leelawadee"/>
                <w:b/>
                <w:bCs/>
                <w:color w:val="002060"/>
                <w:sz w:val="24"/>
                <w:szCs w:val="24"/>
                <w:lang w:val="vi-VN" w:eastAsia="zh-CN"/>
              </w:rPr>
            </w:pPr>
            <w:r>
              <w:rPr>
                <w:rFonts w:cs="Leelawadee"/>
                <w:b/>
                <w:bCs/>
                <w:color w:val="002060"/>
                <w:sz w:val="24"/>
                <w:szCs w:val="24"/>
                <w:lang w:val="vi-VN" w:eastAsia="zh-CN"/>
              </w:rPr>
              <w:t xml:space="preserve"> </w:t>
            </w:r>
            <w:r w:rsidR="00E346ED">
              <w:rPr>
                <w:rFonts w:cs="Leelawadee"/>
                <w:b/>
                <w:bCs/>
                <w:color w:val="002060"/>
                <w:sz w:val="24"/>
                <w:szCs w:val="24"/>
                <w:lang w:val="vi-VN" w:eastAsia="zh-CN"/>
              </w:rPr>
              <w:t xml:space="preserve">                            </w:t>
            </w:r>
            <w:r w:rsidR="00D76110">
              <w:rPr>
                <w:rFonts w:cs="Leelawadee"/>
                <w:b/>
                <w:bCs/>
                <w:color w:val="002060"/>
                <w:sz w:val="24"/>
                <w:szCs w:val="24"/>
                <w:lang w:val="vi-VN" w:eastAsia="zh-CN"/>
              </w:rPr>
              <w:t xml:space="preserve">                                                         </w:t>
            </w:r>
          </w:p>
          <w:p w14:paraId="313E8B55" w14:textId="657837F1" w:rsidR="00955319" w:rsidRPr="00955319" w:rsidRDefault="00955319" w:rsidP="00955319">
            <w:pPr>
              <w:pStyle w:val="HTMLinhdangtrc"/>
              <w:spacing w:line="480" w:lineRule="atLeast"/>
              <w:rPr>
                <w:rFonts w:ascii="inherit" w:hAnsi="inherit"/>
                <w:color w:val="1F1F1F"/>
                <w:sz w:val="22"/>
                <w:szCs w:val="22"/>
              </w:rPr>
            </w:pP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测试工程师（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2019 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年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 9 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月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 - 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至今）</w:t>
            </w:r>
            <w:r w:rsidRPr="007E0C94">
              <w:rPr>
                <w:rFonts w:cs="Leelawadee"/>
                <w:b/>
                <w:b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007081E" wp14:editId="38CF527F">
                  <wp:extent cx="1150620" cy="29561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735" cy="72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41318" w14:textId="77777777" w:rsidR="00955319" w:rsidRPr="00955319" w:rsidRDefault="00955319" w:rsidP="00955319">
            <w:pPr>
              <w:pStyle w:val="HTMLinhdangtrc"/>
              <w:spacing w:line="360" w:lineRule="atLeast"/>
              <w:rPr>
                <w:rFonts w:ascii="inherit" w:hAnsi="inherit"/>
                <w:color w:val="474747"/>
                <w:sz w:val="22"/>
                <w:szCs w:val="22"/>
              </w:rPr>
            </w:pPr>
            <w:r w:rsidRPr="00955319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>Cèshì gōngchéngshī (2019 nián 9 yuè - zhìjīn)</w:t>
            </w:r>
          </w:p>
          <w:p w14:paraId="56C3769A" w14:textId="20F71467" w:rsidR="00272D8D" w:rsidRPr="00E346ED" w:rsidRDefault="00272D8D" w:rsidP="00D76110">
            <w:pPr>
              <w:rPr>
                <w:rFonts w:cs="Leelawadee"/>
                <w:b/>
                <w:bCs/>
                <w:color w:val="002060"/>
                <w:sz w:val="24"/>
                <w:szCs w:val="24"/>
                <w:lang w:val="vi-VN"/>
              </w:rPr>
            </w:pPr>
          </w:p>
          <w:p w14:paraId="6F144AB4" w14:textId="77777777" w:rsidR="00D76110" w:rsidRPr="00955319" w:rsidRDefault="00D76110" w:rsidP="00D76110">
            <w:pPr>
              <w:rPr>
                <w:rFonts w:cs="Leelawadee"/>
                <w:b/>
                <w:bCs/>
                <w:color w:val="002060"/>
                <w:lang w:val="vi-VN"/>
              </w:rPr>
            </w:pPr>
          </w:p>
          <w:p w14:paraId="6B5A0664" w14:textId="77777777" w:rsidR="00955319" w:rsidRPr="00955319" w:rsidRDefault="00955319" w:rsidP="00955319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E 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部门员工，搭建测试站，安装测试设备</w:t>
            </w:r>
          </w:p>
          <w:p w14:paraId="77B41B77" w14:textId="77777777" w:rsidR="00955319" w:rsidRPr="00955319" w:rsidRDefault="00955319" w:rsidP="00955319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 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根据生产计划，布置、调整测试线</w:t>
            </w:r>
          </w:p>
          <w:p w14:paraId="538EAF39" w14:textId="77777777" w:rsidR="00955319" w:rsidRPr="00955319" w:rsidRDefault="00955319" w:rsidP="00955319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 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处理测试设备相关问题，确保产品产量和质量。</w:t>
            </w:r>
          </w:p>
          <w:p w14:paraId="23E4F573" w14:textId="77777777" w:rsidR="00955319" w:rsidRPr="00955319" w:rsidRDefault="00955319" w:rsidP="00955319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 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确保设备复测率达到目标（每个复测站低于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 3%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）</w:t>
            </w:r>
          </w:p>
          <w:p w14:paraId="21A90B28" w14:textId="77777777" w:rsidR="00955319" w:rsidRPr="00955319" w:rsidRDefault="00955319" w:rsidP="00955319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 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使用多种测试设备，例如：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IQFlex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、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IQxel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、信号分析仪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 (N9010A)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、信号发生器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 (N5172B)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、交流电源、直流电源、数字万用表、多路复用器、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NI 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设备等，对产品进行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 RF 915Mhz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、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Wi-Fi 2.4Ghz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、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5Ghz 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等测试。</w:t>
            </w:r>
          </w:p>
          <w:p w14:paraId="6D1DB0DB" w14:textId="77777777" w:rsidR="00955319" w:rsidRPr="00955319" w:rsidRDefault="00955319" w:rsidP="00955319">
            <w:pPr>
              <w:pStyle w:val="HTMLinhdangtrc"/>
              <w:spacing w:line="480" w:lineRule="atLeast"/>
              <w:rPr>
                <w:rFonts w:ascii="inherit" w:hAnsi="inherit"/>
                <w:color w:val="1F1F1F"/>
                <w:sz w:val="22"/>
                <w:szCs w:val="22"/>
              </w:rPr>
            </w:pP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 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拥有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 Wi-Fi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、</w:t>
            </w:r>
            <w:r w:rsidRPr="00955319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LTE</w:t>
            </w:r>
            <w:r w:rsidRPr="00955319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、电表、水表、燃气表等产品的测试经验。</w:t>
            </w:r>
          </w:p>
          <w:p w14:paraId="2716ABA9" w14:textId="77777777" w:rsidR="00955319" w:rsidRPr="00955319" w:rsidRDefault="00955319" w:rsidP="00955319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955319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sym w:font="Symbol" w:char="F076"/>
            </w:r>
            <w:r w:rsidRPr="00955319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 xml:space="preserve"> TE bùmén yuángōng, dājiàn cèshì zhàn, ānzhuāng cèshì shèbèi</w:t>
            </w:r>
          </w:p>
          <w:p w14:paraId="2BC42DAA" w14:textId="77777777" w:rsidR="00955319" w:rsidRPr="00955319" w:rsidRDefault="00955319" w:rsidP="00955319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955319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sym w:font="Symbol" w:char="F076"/>
            </w:r>
            <w:r w:rsidRPr="00955319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 xml:space="preserve"> gēnjù shēngchǎn jìhuà, bùzhì, tiáozhěng cèshì xiàn</w:t>
            </w:r>
          </w:p>
          <w:p w14:paraId="2018A03C" w14:textId="77777777" w:rsidR="00955319" w:rsidRPr="00955319" w:rsidRDefault="00955319" w:rsidP="00955319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955319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sym w:font="Symbol" w:char="F076"/>
            </w:r>
            <w:r w:rsidRPr="00955319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 xml:space="preserve"> chǔlǐ cèshì shèbèi xiāngguān wèntí, quèbǎo chǎnpǐn chǎnliàng hé zhìliàng.</w:t>
            </w:r>
          </w:p>
          <w:p w14:paraId="6BC7F097" w14:textId="77777777" w:rsidR="00955319" w:rsidRPr="00955319" w:rsidRDefault="00955319" w:rsidP="00955319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955319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lastRenderedPageBreak/>
              <w:sym w:font="Symbol" w:char="F076"/>
            </w:r>
            <w:r w:rsidRPr="00955319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 xml:space="preserve"> Quèbǎo shèbèi fù cè lǜ dádào mùbiāo (měi gè fù cè zhàn dī yú 3%)</w:t>
            </w:r>
          </w:p>
          <w:p w14:paraId="7065C60A" w14:textId="77777777" w:rsidR="00955319" w:rsidRPr="00955319" w:rsidRDefault="00955319" w:rsidP="00955319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955319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sym w:font="Symbol" w:char="F076"/>
            </w:r>
            <w:r w:rsidRPr="00955319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 xml:space="preserve"> shǐyòng duō zhǒng cèshì shèbèi, lìrú:IQFlex,IQxel, xìnhào fēnxī yí (N9010A), xìnhào fāshēng qì (N5172B), jiāoliú diànyuán, zhíliú diànyuán, shùzì wànyòngbiǎo, duō lù fù yòng qì,NI shèbèi děng, duì chǎnpǐn jìnxíng RF 915Mhz,Wi-Fi 2.4Ghz,5Ghz děng cèshì.</w:t>
            </w:r>
          </w:p>
          <w:p w14:paraId="0B6B7123" w14:textId="77777777" w:rsidR="00955319" w:rsidRPr="00955319" w:rsidRDefault="00955319" w:rsidP="00955319">
            <w:pPr>
              <w:pStyle w:val="HTMLinhdangtrc"/>
              <w:spacing w:line="360" w:lineRule="atLeast"/>
              <w:rPr>
                <w:rFonts w:ascii="inherit" w:hAnsi="inherit"/>
                <w:color w:val="474747"/>
                <w:sz w:val="22"/>
                <w:szCs w:val="22"/>
              </w:rPr>
            </w:pPr>
            <w:r w:rsidRPr="00955319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sym w:font="Symbol" w:char="F076"/>
            </w:r>
            <w:r w:rsidRPr="00955319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 xml:space="preserve"> Yǒngyǒu Wi-Fi,LTE, diànbiǎo, shuǐbiǎo, ránqì biǎo děng chǎnpǐn de cèshì jīngyàn.</w:t>
            </w:r>
          </w:p>
          <w:p w14:paraId="78490018" w14:textId="3D2B3DC6" w:rsidR="00594E41" w:rsidRPr="00955319" w:rsidRDefault="00594E41" w:rsidP="005B4C9E">
            <w:pPr>
              <w:pStyle w:val="oancuaDanhsach"/>
              <w:spacing w:line="276" w:lineRule="auto"/>
              <w:ind w:left="450"/>
              <w:rPr>
                <w:rFonts w:cstheme="minorHAnsi"/>
                <w:color w:val="0D0D0D" w:themeColor="text1" w:themeTint="F2"/>
                <w:lang w:val="en-US"/>
              </w:rPr>
            </w:pPr>
          </w:p>
          <w:tbl>
            <w:tblPr>
              <w:tblStyle w:val="LiBang"/>
              <w:tblW w:w="75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E1FFFF"/>
              <w:tblLayout w:type="fixed"/>
              <w:tblLook w:val="04A0" w:firstRow="1" w:lastRow="0" w:firstColumn="1" w:lastColumn="0" w:noHBand="0" w:noVBand="1"/>
            </w:tblPr>
            <w:tblGrid>
              <w:gridCol w:w="7508"/>
            </w:tblGrid>
            <w:tr w:rsidR="00D265B2" w:rsidRPr="00C96CFF" w14:paraId="546BEDB4" w14:textId="77777777" w:rsidTr="002D27D4">
              <w:trPr>
                <w:trHeight w:val="360"/>
              </w:trPr>
              <w:tc>
                <w:tcPr>
                  <w:tcW w:w="7508" w:type="dxa"/>
                  <w:shd w:val="clear" w:color="auto" w:fill="EAF1DD" w:themeFill="accent3" w:themeFillTint="33"/>
                  <w:vAlign w:val="center"/>
                </w:tcPr>
                <w:p w14:paraId="20672BA1" w14:textId="77777777" w:rsidR="006E1008" w:rsidRPr="006E1008" w:rsidRDefault="006E1008" w:rsidP="006E1008">
                  <w:pPr>
                    <w:pStyle w:val="HTMLinhdangtrc"/>
                    <w:spacing w:line="480" w:lineRule="atLeast"/>
                    <w:rPr>
                      <w:rFonts w:ascii="inherit" w:hAnsi="inherit"/>
                      <w:color w:val="4F81BD" w:themeColor="accent1"/>
                      <w:sz w:val="42"/>
                      <w:szCs w:val="42"/>
                    </w:rPr>
                  </w:pPr>
                  <w:r w:rsidRPr="006E1008">
                    <w:rPr>
                      <w:rStyle w:val="y2iqfc"/>
                      <w:rFonts w:ascii="SimSun" w:eastAsia="SimSun" w:hAnsi="SimSun" w:cs="SimSun" w:hint="eastAsia"/>
                      <w:color w:val="4F81BD" w:themeColor="accent1"/>
                      <w:sz w:val="42"/>
                      <w:szCs w:val="42"/>
                    </w:rPr>
                    <w:t>成就与技能</w:t>
                  </w:r>
                </w:p>
                <w:p w14:paraId="31019342" w14:textId="77777777" w:rsidR="006E1008" w:rsidRPr="006E1008" w:rsidRDefault="006E1008" w:rsidP="006E1008">
                  <w:pPr>
                    <w:pStyle w:val="HTMLinhdangtrc"/>
                    <w:spacing w:line="360" w:lineRule="atLeast"/>
                    <w:rPr>
                      <w:rFonts w:ascii="inherit" w:hAnsi="inherit"/>
                      <w:color w:val="4F81BD" w:themeColor="accent1"/>
                      <w:sz w:val="24"/>
                      <w:szCs w:val="24"/>
                    </w:rPr>
                  </w:pPr>
                  <w:r w:rsidRPr="006E1008">
                    <w:rPr>
                      <w:rStyle w:val="y2iqfc"/>
                      <w:rFonts w:ascii="inherit" w:hAnsi="inherit"/>
                      <w:color w:val="4F81BD" w:themeColor="accent1"/>
                      <w:sz w:val="24"/>
                      <w:szCs w:val="24"/>
                    </w:rPr>
                    <w:t>Chéngjiù yǔ jìnéng</w:t>
                  </w:r>
                </w:p>
                <w:p w14:paraId="23963495" w14:textId="512C0275" w:rsidR="00D265B2" w:rsidRPr="00C96CFF" w:rsidRDefault="00D265B2" w:rsidP="002161FB">
                  <w:pPr>
                    <w:rPr>
                      <w:rFonts w:cs="Leelawadee"/>
                      <w:b/>
                      <w:bCs/>
                      <w:color w:val="002060"/>
                      <w:sz w:val="24"/>
                      <w:szCs w:val="24"/>
                      <w:lang w:val="en-US" w:eastAsia="zh-CN"/>
                    </w:rPr>
                  </w:pPr>
                </w:p>
              </w:tc>
            </w:tr>
          </w:tbl>
          <w:p w14:paraId="1805AAD1" w14:textId="77777777" w:rsidR="00C82212" w:rsidRPr="009C6FB0" w:rsidRDefault="00C82212" w:rsidP="00C82212">
            <w:pPr>
              <w:pStyle w:val="oancuaDanhsach"/>
              <w:spacing w:line="276" w:lineRule="auto"/>
              <w:ind w:left="450"/>
              <w:rPr>
                <w:rStyle w:val="fontstyle01"/>
                <w:rFonts w:asciiTheme="minorHAnsi" w:hAnsiTheme="minorHAnsi"/>
                <w:lang w:eastAsia="zh-CN"/>
              </w:rPr>
            </w:pPr>
          </w:p>
          <w:p w14:paraId="38A8E627" w14:textId="77777777" w:rsidR="006E1008" w:rsidRPr="006E1008" w:rsidRDefault="006E1008" w:rsidP="006E1008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6E1008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学习能力强，快速吸收新知识</w:t>
            </w:r>
          </w:p>
          <w:p w14:paraId="42922E8D" w14:textId="77777777" w:rsidR="006E1008" w:rsidRPr="006E1008" w:rsidRDefault="006E1008" w:rsidP="006E1008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6E1008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 </w:t>
            </w:r>
            <w:r w:rsidRPr="006E1008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工作积极灵活</w:t>
            </w:r>
          </w:p>
          <w:p w14:paraId="7D109C87" w14:textId="77777777" w:rsidR="006E1008" w:rsidRPr="006E1008" w:rsidRDefault="006E1008" w:rsidP="006E1008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6E1008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 </w:t>
            </w:r>
            <w:r w:rsidRPr="006E1008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设备使用经验丰富：信号分析仪、信号发生器、</w:t>
            </w:r>
            <w:r w:rsidRPr="006E1008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IQxel</w:t>
            </w:r>
            <w:r w:rsidRPr="006E1008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、</w:t>
            </w:r>
            <w:r w:rsidRPr="006E1008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>IQflex</w:t>
            </w:r>
            <w:r w:rsidRPr="006E1008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、</w:t>
            </w:r>
            <w:r w:rsidRPr="006E1008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National Instruments </w:t>
            </w:r>
            <w:r w:rsidRPr="006E1008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设备等</w:t>
            </w:r>
          </w:p>
          <w:p w14:paraId="0151E7EC" w14:textId="77777777" w:rsidR="006E1008" w:rsidRPr="006E1008" w:rsidRDefault="006E1008" w:rsidP="006E1008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6E1008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 </w:t>
            </w:r>
            <w:r w:rsidRPr="006E1008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阅读并理解测试文档</w:t>
            </w:r>
          </w:p>
          <w:p w14:paraId="3E3B0C65" w14:textId="77777777" w:rsidR="006E1008" w:rsidRPr="006E1008" w:rsidRDefault="006E1008" w:rsidP="006E1008">
            <w:pPr>
              <w:pStyle w:val="HTMLinhdangtrc"/>
              <w:spacing w:line="480" w:lineRule="atLeast"/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</w:pPr>
            <w:r w:rsidRPr="006E1008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 </w:t>
            </w:r>
            <w:r w:rsidRPr="006E1008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能够与相关部门进行良好沟通交流，以最高效地完成工作</w:t>
            </w:r>
          </w:p>
          <w:p w14:paraId="7A57595A" w14:textId="77777777" w:rsidR="006E1008" w:rsidRPr="006E1008" w:rsidRDefault="006E1008" w:rsidP="006E1008">
            <w:pPr>
              <w:pStyle w:val="HTMLinhdangtrc"/>
              <w:spacing w:line="480" w:lineRule="atLeast"/>
              <w:rPr>
                <w:rFonts w:ascii="inherit" w:hAnsi="inherit"/>
                <w:color w:val="1F1F1F"/>
                <w:sz w:val="22"/>
                <w:szCs w:val="22"/>
              </w:rPr>
            </w:pPr>
            <w:r w:rsidRPr="006E1008">
              <w:rPr>
                <w:rStyle w:val="y2iqfc"/>
                <w:rFonts w:ascii="inherit" w:hAnsi="inherit" w:hint="eastAsia"/>
                <w:color w:val="1F1F1F"/>
                <w:sz w:val="22"/>
                <w:szCs w:val="22"/>
              </w:rPr>
              <w:t xml:space="preserve"> </w:t>
            </w:r>
            <w:r w:rsidRPr="006E1008">
              <w:rPr>
                <w:rStyle w:val="y2iqfc"/>
                <w:rFonts w:ascii="SimSun" w:eastAsia="SimSun" w:hAnsi="SimSun" w:cs="SimSun" w:hint="eastAsia"/>
                <w:color w:val="1F1F1F"/>
                <w:sz w:val="22"/>
                <w:szCs w:val="22"/>
              </w:rPr>
              <w:t>能够团队合作或独立工作</w:t>
            </w:r>
          </w:p>
          <w:p w14:paraId="040BD520" w14:textId="77777777" w:rsidR="006E1008" w:rsidRPr="006E1008" w:rsidRDefault="006E1008" w:rsidP="006E1008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6E1008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sym w:font="Symbol" w:char="F076"/>
            </w:r>
            <w:r w:rsidRPr="006E1008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 xml:space="preserve"> Xuéxí nénglì qiáng, kuàisù xīshōu xīn zhīshì</w:t>
            </w:r>
          </w:p>
          <w:p w14:paraId="54FBD0D0" w14:textId="77777777" w:rsidR="006E1008" w:rsidRPr="006E1008" w:rsidRDefault="006E1008" w:rsidP="006E1008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6E1008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sym w:font="Symbol" w:char="F076"/>
            </w:r>
            <w:r w:rsidRPr="006E1008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 xml:space="preserve"> gōngzuò jījí línghuó</w:t>
            </w:r>
          </w:p>
          <w:p w14:paraId="5B86B180" w14:textId="77777777" w:rsidR="006E1008" w:rsidRPr="006E1008" w:rsidRDefault="006E1008" w:rsidP="006E1008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6E1008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sym w:font="Symbol" w:char="F076"/>
            </w:r>
            <w:r w:rsidRPr="006E1008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 xml:space="preserve"> shèbèi shǐyòng jīngyàn fēngfù: Xìnhào fēnxī yí, xìnhào fāshēng qì,IQxel,IQflex,National Instruments shèbèi děng</w:t>
            </w:r>
          </w:p>
          <w:p w14:paraId="59545197" w14:textId="77777777" w:rsidR="006E1008" w:rsidRPr="006E1008" w:rsidRDefault="006E1008" w:rsidP="006E1008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6E1008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sym w:font="Symbol" w:char="F076"/>
            </w:r>
            <w:r w:rsidRPr="006E1008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 xml:space="preserve"> yuèdú bìng lǐjiě cèshì wéndàng</w:t>
            </w:r>
          </w:p>
          <w:p w14:paraId="12CB02BF" w14:textId="77777777" w:rsidR="006E1008" w:rsidRPr="006E1008" w:rsidRDefault="006E1008" w:rsidP="006E1008">
            <w:pPr>
              <w:pStyle w:val="HTMLinhdangtrc"/>
              <w:spacing w:line="360" w:lineRule="atLeast"/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</w:pPr>
            <w:r w:rsidRPr="006E1008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sym w:font="Symbol" w:char="F076"/>
            </w:r>
            <w:r w:rsidRPr="006E1008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 xml:space="preserve"> nénggòu yǔ xiāngguān bùmén jìnxíng liánghǎo gōutōng jiāoliú, yǐ zuì gāoxiào de wánchéng gōngzuò</w:t>
            </w:r>
          </w:p>
          <w:p w14:paraId="11351AA7" w14:textId="77777777" w:rsidR="006E1008" w:rsidRPr="006E1008" w:rsidRDefault="006E1008" w:rsidP="006E1008">
            <w:pPr>
              <w:pStyle w:val="HTMLinhdangtrc"/>
              <w:spacing w:line="360" w:lineRule="atLeast"/>
              <w:rPr>
                <w:rFonts w:ascii="inherit" w:hAnsi="inherit"/>
                <w:color w:val="474747"/>
                <w:sz w:val="22"/>
                <w:szCs w:val="22"/>
              </w:rPr>
            </w:pPr>
            <w:r w:rsidRPr="006E1008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sym w:font="Symbol" w:char="F076"/>
            </w:r>
            <w:r w:rsidRPr="006E1008">
              <w:rPr>
                <w:rStyle w:val="y2iqfc"/>
                <w:rFonts w:ascii="inherit" w:hAnsi="inherit"/>
                <w:color w:val="474747"/>
                <w:sz w:val="22"/>
                <w:szCs w:val="22"/>
              </w:rPr>
              <w:t xml:space="preserve"> nénggòu tuánduì hézuò huò dúlì gōngzuò</w:t>
            </w:r>
          </w:p>
          <w:p w14:paraId="7B96FEDB" w14:textId="46F824CF" w:rsidR="005E5884" w:rsidRPr="0011589A" w:rsidRDefault="005E5884" w:rsidP="005B4C9E">
            <w:pPr>
              <w:numPr>
                <w:ilvl w:val="0"/>
                <w:numId w:val="5"/>
              </w:numPr>
              <w:rPr>
                <w:rFonts w:cstheme="minorHAnsi"/>
                <w:color w:val="0D0D0D" w:themeColor="text1" w:themeTint="F2"/>
                <w:lang w:val="en-US"/>
              </w:rPr>
            </w:pPr>
          </w:p>
        </w:tc>
      </w:tr>
    </w:tbl>
    <w:p w14:paraId="494DAF2D" w14:textId="77777777" w:rsidR="006A7B2E" w:rsidRPr="00C96CFF" w:rsidRDefault="006A7B2E" w:rsidP="000A2BB7">
      <w:pPr>
        <w:rPr>
          <w:rFonts w:eastAsia="Times New Roman"/>
        </w:rPr>
      </w:pPr>
    </w:p>
    <w:sectPr w:rsidR="006A7B2E" w:rsidRPr="00C96CFF" w:rsidSect="00F968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96365E" w14:textId="77777777" w:rsidR="00226458" w:rsidRDefault="00226458" w:rsidP="003D03DE">
      <w:pPr>
        <w:spacing w:after="0" w:line="240" w:lineRule="auto"/>
      </w:pPr>
      <w:r>
        <w:separator/>
      </w:r>
    </w:p>
  </w:endnote>
  <w:endnote w:type="continuationSeparator" w:id="0">
    <w:p w14:paraId="6804E2EF" w14:textId="77777777" w:rsidR="00226458" w:rsidRDefault="00226458" w:rsidP="003D0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swiss"/>
    <w:pitch w:val="variable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10ED77" w14:textId="77777777" w:rsidR="00226458" w:rsidRDefault="00226458" w:rsidP="003D03DE">
      <w:pPr>
        <w:spacing w:after="0" w:line="240" w:lineRule="auto"/>
      </w:pPr>
      <w:r>
        <w:separator/>
      </w:r>
    </w:p>
  </w:footnote>
  <w:footnote w:type="continuationSeparator" w:id="0">
    <w:p w14:paraId="67B194E0" w14:textId="77777777" w:rsidR="00226458" w:rsidRDefault="00226458" w:rsidP="003D0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838D5"/>
    <w:multiLevelType w:val="hybridMultilevel"/>
    <w:tmpl w:val="1B9814BC"/>
    <w:lvl w:ilvl="0" w:tplc="E4E274B6">
      <w:start w:val="1"/>
      <w:numFmt w:val="bullet"/>
      <w:lvlText w:val="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E870C09C" w:tentative="1">
      <w:start w:val="1"/>
      <w:numFmt w:val="bullet"/>
      <w:lvlText w:val="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2" w:tplc="B854F8EA" w:tentative="1">
      <w:start w:val="1"/>
      <w:numFmt w:val="bullet"/>
      <w:lvlText w:val="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BC28FF9A" w:tentative="1">
      <w:start w:val="1"/>
      <w:numFmt w:val="bullet"/>
      <w:lvlText w:val="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4" w:tplc="7F02DBCA" w:tentative="1">
      <w:start w:val="1"/>
      <w:numFmt w:val="bullet"/>
      <w:lvlText w:val="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5" w:tplc="7DD24304" w:tentative="1">
      <w:start w:val="1"/>
      <w:numFmt w:val="bullet"/>
      <w:lvlText w:val="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4456F28C" w:tentative="1">
      <w:start w:val="1"/>
      <w:numFmt w:val="bullet"/>
      <w:lvlText w:val="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7" w:tplc="86E0D506" w:tentative="1">
      <w:start w:val="1"/>
      <w:numFmt w:val="bullet"/>
      <w:lvlText w:val="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8" w:tplc="D6A8A1FA" w:tentative="1">
      <w:start w:val="1"/>
      <w:numFmt w:val="bullet"/>
      <w:lvlText w:val="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0EB849DF"/>
    <w:multiLevelType w:val="hybridMultilevel"/>
    <w:tmpl w:val="48008B98"/>
    <w:lvl w:ilvl="0" w:tplc="AB102A90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B61F5"/>
    <w:multiLevelType w:val="hybridMultilevel"/>
    <w:tmpl w:val="93C8048A"/>
    <w:lvl w:ilvl="0" w:tplc="82C2AC3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BA71F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3656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882D9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E69F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E460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8886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8E25B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F0E3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77FCE"/>
    <w:multiLevelType w:val="hybridMultilevel"/>
    <w:tmpl w:val="A2B0BDDC"/>
    <w:lvl w:ilvl="0" w:tplc="82C2AC34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06FD4"/>
    <w:multiLevelType w:val="hybridMultilevel"/>
    <w:tmpl w:val="ACEEC2E6"/>
    <w:lvl w:ilvl="0" w:tplc="1FD81F74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91C60"/>
    <w:multiLevelType w:val="hybridMultilevel"/>
    <w:tmpl w:val="ACEC7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065A5"/>
    <w:multiLevelType w:val="hybridMultilevel"/>
    <w:tmpl w:val="8A021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43A4E"/>
    <w:multiLevelType w:val="hybridMultilevel"/>
    <w:tmpl w:val="FEE66B40"/>
    <w:lvl w:ilvl="0" w:tplc="D23252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0684C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980CC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CEDD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828B9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FE2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865C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F08AF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6E30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E59B7"/>
    <w:multiLevelType w:val="hybridMultilevel"/>
    <w:tmpl w:val="395AB82C"/>
    <w:lvl w:ilvl="0" w:tplc="AB102A90">
      <w:start w:val="1"/>
      <w:numFmt w:val="bullet"/>
      <w:lvlText w:val="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F804102"/>
    <w:multiLevelType w:val="hybridMultilevel"/>
    <w:tmpl w:val="62E096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27953"/>
    <w:multiLevelType w:val="hybridMultilevel"/>
    <w:tmpl w:val="847AA4F6"/>
    <w:lvl w:ilvl="0" w:tplc="EC840E20">
      <w:numFmt w:val="bullet"/>
      <w:lvlText w:val=""/>
      <w:lvlJc w:val="left"/>
      <w:pPr>
        <w:ind w:left="570" w:hanging="360"/>
      </w:pPr>
      <w:rPr>
        <w:rFonts w:ascii="Wingdings" w:eastAsia="Wingdings" w:hAnsi="Wingdings" w:cs="Wingdings" w:hint="default"/>
        <w:color w:val="0D0D0D"/>
        <w:w w:val="100"/>
        <w:sz w:val="22"/>
        <w:szCs w:val="22"/>
        <w:lang w:val="en-US" w:eastAsia="en-US" w:bidi="ar-SA"/>
      </w:rPr>
    </w:lvl>
    <w:lvl w:ilvl="1" w:tplc="3E163368">
      <w:numFmt w:val="bullet"/>
      <w:lvlText w:val=""/>
      <w:lvlJc w:val="left"/>
      <w:pPr>
        <w:ind w:left="3782" w:hanging="360"/>
      </w:pPr>
      <w:rPr>
        <w:rFonts w:ascii="Wingdings" w:eastAsia="Wingdings" w:hAnsi="Wingdings" w:cs="Wingdings" w:hint="default"/>
        <w:color w:val="0D0D0D"/>
        <w:w w:val="100"/>
        <w:sz w:val="22"/>
        <w:szCs w:val="22"/>
        <w:lang w:val="en-US" w:eastAsia="en-US" w:bidi="ar-SA"/>
      </w:rPr>
    </w:lvl>
    <w:lvl w:ilvl="2" w:tplc="8C88AECC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3" w:tplc="7D861728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ar-SA"/>
      </w:rPr>
    </w:lvl>
    <w:lvl w:ilvl="4" w:tplc="CD969794"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5" w:tplc="8B42E284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6" w:tplc="5F4A1EF4">
      <w:numFmt w:val="bullet"/>
      <w:lvlText w:val="•"/>
      <w:lvlJc w:val="left"/>
      <w:pPr>
        <w:ind w:left="5921" w:hanging="360"/>
      </w:pPr>
      <w:rPr>
        <w:rFonts w:hint="default"/>
        <w:lang w:val="en-US" w:eastAsia="en-US" w:bidi="ar-SA"/>
      </w:rPr>
    </w:lvl>
    <w:lvl w:ilvl="7" w:tplc="E350F8C2">
      <w:numFmt w:val="bullet"/>
      <w:lvlText w:val="•"/>
      <w:lvlJc w:val="left"/>
      <w:pPr>
        <w:ind w:left="6349" w:hanging="360"/>
      </w:pPr>
      <w:rPr>
        <w:rFonts w:hint="default"/>
        <w:lang w:val="en-US" w:eastAsia="en-US" w:bidi="ar-SA"/>
      </w:rPr>
    </w:lvl>
    <w:lvl w:ilvl="8" w:tplc="CB66AD2E">
      <w:numFmt w:val="bullet"/>
      <w:lvlText w:val="•"/>
      <w:lvlJc w:val="left"/>
      <w:pPr>
        <w:ind w:left="6777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5F75314"/>
    <w:multiLevelType w:val="hybridMultilevel"/>
    <w:tmpl w:val="F8DC9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EA1E1F"/>
    <w:multiLevelType w:val="hybridMultilevel"/>
    <w:tmpl w:val="694E6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2E1E51"/>
    <w:multiLevelType w:val="hybridMultilevel"/>
    <w:tmpl w:val="9A6A83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1E2EAF"/>
    <w:multiLevelType w:val="hybridMultilevel"/>
    <w:tmpl w:val="B950DFFE"/>
    <w:lvl w:ilvl="0" w:tplc="E4E274B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00E22"/>
    <w:multiLevelType w:val="hybridMultilevel"/>
    <w:tmpl w:val="CF545D1E"/>
    <w:lvl w:ilvl="0" w:tplc="D81AED58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4178886">
    <w:abstractNumId w:val="5"/>
  </w:num>
  <w:num w:numId="2" w16cid:durableId="1233391691">
    <w:abstractNumId w:val="2"/>
  </w:num>
  <w:num w:numId="3" w16cid:durableId="457140357">
    <w:abstractNumId w:val="7"/>
  </w:num>
  <w:num w:numId="4" w16cid:durableId="238637576">
    <w:abstractNumId w:val="0"/>
  </w:num>
  <w:num w:numId="5" w16cid:durableId="1828474694">
    <w:abstractNumId w:val="3"/>
  </w:num>
  <w:num w:numId="6" w16cid:durableId="1466967832">
    <w:abstractNumId w:val="1"/>
  </w:num>
  <w:num w:numId="7" w16cid:durableId="688722619">
    <w:abstractNumId w:val="15"/>
  </w:num>
  <w:num w:numId="8" w16cid:durableId="768046111">
    <w:abstractNumId w:val="8"/>
  </w:num>
  <w:num w:numId="9" w16cid:durableId="1844541982">
    <w:abstractNumId w:val="4"/>
  </w:num>
  <w:num w:numId="10" w16cid:durableId="316499553">
    <w:abstractNumId w:val="13"/>
  </w:num>
  <w:num w:numId="11" w16cid:durableId="973216700">
    <w:abstractNumId w:val="9"/>
  </w:num>
  <w:num w:numId="12" w16cid:durableId="724721292">
    <w:abstractNumId w:val="11"/>
  </w:num>
  <w:num w:numId="13" w16cid:durableId="816721793">
    <w:abstractNumId w:val="12"/>
  </w:num>
  <w:num w:numId="14" w16cid:durableId="1520584238">
    <w:abstractNumId w:val="6"/>
  </w:num>
  <w:num w:numId="15" w16cid:durableId="138765153">
    <w:abstractNumId w:val="10"/>
  </w:num>
  <w:num w:numId="16" w16cid:durableId="163074011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8B7"/>
    <w:rsid w:val="00006AD6"/>
    <w:rsid w:val="0001443E"/>
    <w:rsid w:val="00015AF0"/>
    <w:rsid w:val="00030864"/>
    <w:rsid w:val="00045E66"/>
    <w:rsid w:val="000904F1"/>
    <w:rsid w:val="00090C91"/>
    <w:rsid w:val="000A0123"/>
    <w:rsid w:val="000A27DA"/>
    <w:rsid w:val="000A2BB7"/>
    <w:rsid w:val="000A53FE"/>
    <w:rsid w:val="000B2FD2"/>
    <w:rsid w:val="000B44DE"/>
    <w:rsid w:val="000C2A2A"/>
    <w:rsid w:val="000F0B14"/>
    <w:rsid w:val="00113B54"/>
    <w:rsid w:val="0011589A"/>
    <w:rsid w:val="00126EFE"/>
    <w:rsid w:val="00136141"/>
    <w:rsid w:val="00142E1A"/>
    <w:rsid w:val="001574D8"/>
    <w:rsid w:val="00160BA8"/>
    <w:rsid w:val="00174E16"/>
    <w:rsid w:val="00197BE2"/>
    <w:rsid w:val="001A6099"/>
    <w:rsid w:val="001C3121"/>
    <w:rsid w:val="001D2376"/>
    <w:rsid w:val="001E59CF"/>
    <w:rsid w:val="001E651F"/>
    <w:rsid w:val="00201B13"/>
    <w:rsid w:val="002075AC"/>
    <w:rsid w:val="00214C6B"/>
    <w:rsid w:val="00214E51"/>
    <w:rsid w:val="002161FB"/>
    <w:rsid w:val="00226458"/>
    <w:rsid w:val="00250901"/>
    <w:rsid w:val="00260B9C"/>
    <w:rsid w:val="002615AF"/>
    <w:rsid w:val="00266B17"/>
    <w:rsid w:val="00272D8D"/>
    <w:rsid w:val="002764A4"/>
    <w:rsid w:val="00284E71"/>
    <w:rsid w:val="0028634F"/>
    <w:rsid w:val="00290E12"/>
    <w:rsid w:val="00292676"/>
    <w:rsid w:val="002B7BDA"/>
    <w:rsid w:val="002C744C"/>
    <w:rsid w:val="002D27D4"/>
    <w:rsid w:val="00301C58"/>
    <w:rsid w:val="00302379"/>
    <w:rsid w:val="00302D64"/>
    <w:rsid w:val="003036C4"/>
    <w:rsid w:val="00334F64"/>
    <w:rsid w:val="00336381"/>
    <w:rsid w:val="00337DE3"/>
    <w:rsid w:val="00337EB4"/>
    <w:rsid w:val="00343281"/>
    <w:rsid w:val="00346EF8"/>
    <w:rsid w:val="0036576F"/>
    <w:rsid w:val="00390FB9"/>
    <w:rsid w:val="00391EAB"/>
    <w:rsid w:val="00392EF8"/>
    <w:rsid w:val="003B3426"/>
    <w:rsid w:val="003B501B"/>
    <w:rsid w:val="003D03DE"/>
    <w:rsid w:val="003E0271"/>
    <w:rsid w:val="0040008A"/>
    <w:rsid w:val="0040053D"/>
    <w:rsid w:val="0040546C"/>
    <w:rsid w:val="004223DA"/>
    <w:rsid w:val="00436F76"/>
    <w:rsid w:val="004373BA"/>
    <w:rsid w:val="004374FF"/>
    <w:rsid w:val="0043765D"/>
    <w:rsid w:val="00440739"/>
    <w:rsid w:val="00454339"/>
    <w:rsid w:val="004556F6"/>
    <w:rsid w:val="0046147B"/>
    <w:rsid w:val="004741A5"/>
    <w:rsid w:val="00475F04"/>
    <w:rsid w:val="00487D01"/>
    <w:rsid w:val="004B55D6"/>
    <w:rsid w:val="004C3218"/>
    <w:rsid w:val="004C7546"/>
    <w:rsid w:val="004D4E3F"/>
    <w:rsid w:val="004E09AA"/>
    <w:rsid w:val="004E16F5"/>
    <w:rsid w:val="004F181A"/>
    <w:rsid w:val="00507CBF"/>
    <w:rsid w:val="005215D1"/>
    <w:rsid w:val="0052309D"/>
    <w:rsid w:val="0053488A"/>
    <w:rsid w:val="005362FA"/>
    <w:rsid w:val="00555928"/>
    <w:rsid w:val="00560309"/>
    <w:rsid w:val="00561F7D"/>
    <w:rsid w:val="005627D3"/>
    <w:rsid w:val="0056702E"/>
    <w:rsid w:val="00594963"/>
    <w:rsid w:val="00594E41"/>
    <w:rsid w:val="005B4C9E"/>
    <w:rsid w:val="005B7C7A"/>
    <w:rsid w:val="005D142D"/>
    <w:rsid w:val="005E5884"/>
    <w:rsid w:val="00615FBA"/>
    <w:rsid w:val="006234D2"/>
    <w:rsid w:val="006346A7"/>
    <w:rsid w:val="00642544"/>
    <w:rsid w:val="00696834"/>
    <w:rsid w:val="006A7B2E"/>
    <w:rsid w:val="006B1229"/>
    <w:rsid w:val="006C1C38"/>
    <w:rsid w:val="006C38AA"/>
    <w:rsid w:val="006E1008"/>
    <w:rsid w:val="006F1D3B"/>
    <w:rsid w:val="006F5515"/>
    <w:rsid w:val="00720C68"/>
    <w:rsid w:val="00737A02"/>
    <w:rsid w:val="00743AA2"/>
    <w:rsid w:val="00751199"/>
    <w:rsid w:val="00760B06"/>
    <w:rsid w:val="00766B62"/>
    <w:rsid w:val="00767A8F"/>
    <w:rsid w:val="00793906"/>
    <w:rsid w:val="007B02E4"/>
    <w:rsid w:val="007B4A22"/>
    <w:rsid w:val="007B5E0D"/>
    <w:rsid w:val="007B60D0"/>
    <w:rsid w:val="007C7200"/>
    <w:rsid w:val="007E0C94"/>
    <w:rsid w:val="007F6D89"/>
    <w:rsid w:val="0080005D"/>
    <w:rsid w:val="008104C1"/>
    <w:rsid w:val="0081675F"/>
    <w:rsid w:val="00836BCE"/>
    <w:rsid w:val="00836D7B"/>
    <w:rsid w:val="00843814"/>
    <w:rsid w:val="00843CEB"/>
    <w:rsid w:val="00844A65"/>
    <w:rsid w:val="00861905"/>
    <w:rsid w:val="008647DB"/>
    <w:rsid w:val="008648CF"/>
    <w:rsid w:val="00870DB7"/>
    <w:rsid w:val="008772ED"/>
    <w:rsid w:val="008A28D5"/>
    <w:rsid w:val="008A468B"/>
    <w:rsid w:val="008A7044"/>
    <w:rsid w:val="008B1A53"/>
    <w:rsid w:val="008D09FD"/>
    <w:rsid w:val="008D6EFA"/>
    <w:rsid w:val="00902EA3"/>
    <w:rsid w:val="00912FEA"/>
    <w:rsid w:val="00922C03"/>
    <w:rsid w:val="00924DA4"/>
    <w:rsid w:val="00924FE2"/>
    <w:rsid w:val="00925410"/>
    <w:rsid w:val="00926871"/>
    <w:rsid w:val="00943414"/>
    <w:rsid w:val="009538F7"/>
    <w:rsid w:val="00955319"/>
    <w:rsid w:val="009574FB"/>
    <w:rsid w:val="009618D1"/>
    <w:rsid w:val="0096628E"/>
    <w:rsid w:val="00971F7A"/>
    <w:rsid w:val="009A16C9"/>
    <w:rsid w:val="009A2DC0"/>
    <w:rsid w:val="009B599E"/>
    <w:rsid w:val="009C139E"/>
    <w:rsid w:val="009C6FB0"/>
    <w:rsid w:val="009C7DB9"/>
    <w:rsid w:val="009D3E73"/>
    <w:rsid w:val="00A27CEF"/>
    <w:rsid w:val="00A34BC7"/>
    <w:rsid w:val="00A37285"/>
    <w:rsid w:val="00A518F6"/>
    <w:rsid w:val="00A52F1B"/>
    <w:rsid w:val="00A8403B"/>
    <w:rsid w:val="00A9064F"/>
    <w:rsid w:val="00AA5355"/>
    <w:rsid w:val="00AE054B"/>
    <w:rsid w:val="00B203F5"/>
    <w:rsid w:val="00B4717C"/>
    <w:rsid w:val="00B93B82"/>
    <w:rsid w:val="00BB0308"/>
    <w:rsid w:val="00BE002F"/>
    <w:rsid w:val="00BE1150"/>
    <w:rsid w:val="00BE3EA1"/>
    <w:rsid w:val="00BF4AE1"/>
    <w:rsid w:val="00C12718"/>
    <w:rsid w:val="00C51F90"/>
    <w:rsid w:val="00C552F0"/>
    <w:rsid w:val="00C609D7"/>
    <w:rsid w:val="00C67C1E"/>
    <w:rsid w:val="00C82212"/>
    <w:rsid w:val="00C96CFF"/>
    <w:rsid w:val="00CA36E1"/>
    <w:rsid w:val="00CB44F8"/>
    <w:rsid w:val="00CC35BC"/>
    <w:rsid w:val="00CD6261"/>
    <w:rsid w:val="00CF0F2B"/>
    <w:rsid w:val="00D10D32"/>
    <w:rsid w:val="00D22D39"/>
    <w:rsid w:val="00D265B2"/>
    <w:rsid w:val="00D467D2"/>
    <w:rsid w:val="00D54CE1"/>
    <w:rsid w:val="00D754D7"/>
    <w:rsid w:val="00D76110"/>
    <w:rsid w:val="00D86FFE"/>
    <w:rsid w:val="00DB7C07"/>
    <w:rsid w:val="00DE7296"/>
    <w:rsid w:val="00DF2929"/>
    <w:rsid w:val="00DF5AC3"/>
    <w:rsid w:val="00DF7245"/>
    <w:rsid w:val="00E10449"/>
    <w:rsid w:val="00E346ED"/>
    <w:rsid w:val="00E445E5"/>
    <w:rsid w:val="00E67287"/>
    <w:rsid w:val="00E67CE4"/>
    <w:rsid w:val="00E820D9"/>
    <w:rsid w:val="00E93642"/>
    <w:rsid w:val="00E93965"/>
    <w:rsid w:val="00EA180E"/>
    <w:rsid w:val="00EC4665"/>
    <w:rsid w:val="00EC5A72"/>
    <w:rsid w:val="00ED2A4D"/>
    <w:rsid w:val="00ED7A7E"/>
    <w:rsid w:val="00F03050"/>
    <w:rsid w:val="00F25ECD"/>
    <w:rsid w:val="00F36E0F"/>
    <w:rsid w:val="00F42440"/>
    <w:rsid w:val="00F5235E"/>
    <w:rsid w:val="00F57A28"/>
    <w:rsid w:val="00F90C1E"/>
    <w:rsid w:val="00F939AB"/>
    <w:rsid w:val="00F968B7"/>
    <w:rsid w:val="00FB171B"/>
    <w:rsid w:val="00FB2551"/>
    <w:rsid w:val="00FB556F"/>
    <w:rsid w:val="00FD1BA3"/>
    <w:rsid w:val="00FF6A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E2C3BE"/>
  <w15:docId w15:val="{010DB211-B6F3-4D8E-94D5-27F1554A5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BE11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2">
    <w:name w:val="heading 2"/>
    <w:basedOn w:val="Binhthng"/>
    <w:next w:val="Binhthng"/>
    <w:link w:val="u2Char"/>
    <w:uiPriority w:val="9"/>
    <w:unhideWhenUsed/>
    <w:qFormat/>
    <w:rsid w:val="00BE11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290E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59"/>
    <w:rsid w:val="00F96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uktni">
    <w:name w:val="Hyperlink"/>
    <w:basedOn w:val="Phngmcinhcuaoanvn"/>
    <w:uiPriority w:val="99"/>
    <w:unhideWhenUsed/>
    <w:rsid w:val="00F968B7"/>
    <w:rPr>
      <w:color w:val="0000FF" w:themeColor="hyperlink"/>
      <w:u w:val="single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8A7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8A7044"/>
    <w:rPr>
      <w:rFonts w:ascii="Tahoma" w:hAnsi="Tahoma" w:cs="Tahoma"/>
      <w:sz w:val="16"/>
      <w:szCs w:val="16"/>
    </w:rPr>
  </w:style>
  <w:style w:type="paragraph" w:styleId="oancuaDanhsach">
    <w:name w:val="List Paragraph"/>
    <w:basedOn w:val="Binhthng"/>
    <w:uiPriority w:val="1"/>
    <w:qFormat/>
    <w:rsid w:val="00CB44F8"/>
    <w:pPr>
      <w:ind w:left="720"/>
      <w:contextualSpacing/>
    </w:pPr>
  </w:style>
  <w:style w:type="paragraph" w:styleId="KhngDncch">
    <w:name w:val="No Spacing"/>
    <w:basedOn w:val="Binhthng"/>
    <w:link w:val="KhngDncchChar"/>
    <w:uiPriority w:val="1"/>
    <w:qFormat/>
    <w:rsid w:val="00760B06"/>
    <w:pPr>
      <w:spacing w:after="0"/>
    </w:pPr>
    <w:rPr>
      <w:rFonts w:ascii="Times New Roman" w:hAnsi="Times New Roman" w:cstheme="minorHAnsi"/>
      <w:color w:val="4F6228" w:themeColor="accent3" w:themeShade="80"/>
      <w:sz w:val="20"/>
      <w:szCs w:val="20"/>
      <w:lang w:val="en-US" w:eastAsia="ja-JP"/>
    </w:rPr>
  </w:style>
  <w:style w:type="character" w:customStyle="1" w:styleId="KhngDncchChar">
    <w:name w:val="Không Dãn cách Char"/>
    <w:basedOn w:val="Phngmcinhcuaoanvn"/>
    <w:link w:val="KhngDncch"/>
    <w:uiPriority w:val="1"/>
    <w:rsid w:val="00760B06"/>
    <w:rPr>
      <w:rFonts w:ascii="Times New Roman" w:hAnsi="Times New Roman" w:cstheme="minorHAnsi"/>
      <w:color w:val="4F6228" w:themeColor="accent3" w:themeShade="80"/>
      <w:sz w:val="20"/>
      <w:szCs w:val="20"/>
      <w:lang w:val="en-US" w:eastAsia="ja-JP"/>
    </w:rPr>
  </w:style>
  <w:style w:type="character" w:customStyle="1" w:styleId="u1Char">
    <w:name w:val="Đầu đề 1 Char"/>
    <w:basedOn w:val="Phngmcinhcuaoanvn"/>
    <w:link w:val="u1"/>
    <w:uiPriority w:val="9"/>
    <w:rsid w:val="00BE115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u2Char">
    <w:name w:val="Đầu đề 2 Char"/>
    <w:basedOn w:val="Phngmcinhcuaoanvn"/>
    <w:link w:val="u2"/>
    <w:uiPriority w:val="9"/>
    <w:rsid w:val="00BE11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fontstyle01">
    <w:name w:val="fontstyle01"/>
    <w:basedOn w:val="Phngmcinhcuaoanvn"/>
    <w:rsid w:val="00A518F6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Phngmcinhcuaoanvn"/>
    <w:rsid w:val="0011589A"/>
    <w:rPr>
      <w:rFonts w:ascii="Calibri" w:hAnsi="Calibri" w:cs="Calibri" w:hint="default"/>
      <w:b w:val="0"/>
      <w:bCs w:val="0"/>
      <w:i w:val="0"/>
      <w:iCs w:val="0"/>
      <w:color w:val="0D0D0D"/>
      <w:sz w:val="22"/>
      <w:szCs w:val="22"/>
    </w:rPr>
  </w:style>
  <w:style w:type="paragraph" w:styleId="ThnVnban">
    <w:name w:val="Body Text"/>
    <w:basedOn w:val="Binhthng"/>
    <w:link w:val="ThnVnbanChar"/>
    <w:uiPriority w:val="1"/>
    <w:qFormat/>
    <w:rsid w:val="008A468B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character" w:customStyle="1" w:styleId="ThnVnbanChar">
    <w:name w:val="Thân Văn bản Char"/>
    <w:basedOn w:val="Phngmcinhcuaoanvn"/>
    <w:link w:val="ThnVnban"/>
    <w:uiPriority w:val="1"/>
    <w:rsid w:val="008A468B"/>
    <w:rPr>
      <w:rFonts w:ascii="Carlito" w:eastAsia="Carlito" w:hAnsi="Carlito" w:cs="Carlito"/>
      <w:lang w:val="en-US"/>
    </w:rPr>
  </w:style>
  <w:style w:type="paragraph" w:styleId="utrang">
    <w:name w:val="header"/>
    <w:basedOn w:val="Binhthng"/>
    <w:link w:val="utrangChar"/>
    <w:uiPriority w:val="99"/>
    <w:unhideWhenUsed/>
    <w:rsid w:val="003D0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3D03DE"/>
  </w:style>
  <w:style w:type="paragraph" w:styleId="Chntrang">
    <w:name w:val="footer"/>
    <w:basedOn w:val="Binhthng"/>
    <w:link w:val="ChntrangChar"/>
    <w:uiPriority w:val="99"/>
    <w:unhideWhenUsed/>
    <w:rsid w:val="003D0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3D03DE"/>
  </w:style>
  <w:style w:type="character" w:customStyle="1" w:styleId="u3Char">
    <w:name w:val="Đầu đề 3 Char"/>
    <w:basedOn w:val="Phngmcinhcuaoanvn"/>
    <w:link w:val="u3"/>
    <w:uiPriority w:val="9"/>
    <w:semiHidden/>
    <w:rsid w:val="00290E1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TMLinhdangtrc">
    <w:name w:val="HTML Preformatted"/>
    <w:basedOn w:val="Binhthng"/>
    <w:link w:val="HTMLinhdangtrcChar"/>
    <w:uiPriority w:val="99"/>
    <w:semiHidden/>
    <w:unhideWhenUsed/>
    <w:rsid w:val="002B7B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zh-CN"/>
    </w:rPr>
  </w:style>
  <w:style w:type="character" w:customStyle="1" w:styleId="HTMLinhdangtrcChar">
    <w:name w:val="HTML Định dạng trước Char"/>
    <w:basedOn w:val="Phngmcinhcuaoanvn"/>
    <w:link w:val="HTMLinhdangtrc"/>
    <w:uiPriority w:val="99"/>
    <w:semiHidden/>
    <w:rsid w:val="002B7BDA"/>
    <w:rPr>
      <w:rFonts w:ascii="Courier New" w:eastAsia="Times New Roman" w:hAnsi="Courier New" w:cs="Courier New"/>
      <w:sz w:val="20"/>
      <w:szCs w:val="20"/>
      <w:lang w:val="en-US" w:eastAsia="zh-CN"/>
    </w:rPr>
  </w:style>
  <w:style w:type="character" w:customStyle="1" w:styleId="y2iqfc">
    <w:name w:val="y2iqfc"/>
    <w:basedOn w:val="Phngmcinhcuaoanvn"/>
    <w:rsid w:val="002B7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6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1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4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3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29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35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74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2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7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7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6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1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4010">
          <w:marLeft w:val="202"/>
          <w:marRight w:val="0"/>
          <w:marTop w:val="1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1484">
          <w:marLeft w:val="202"/>
          <w:marRight w:val="0"/>
          <w:marTop w:val="1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4232">
          <w:marLeft w:val="202"/>
          <w:marRight w:val="0"/>
          <w:marTop w:val="1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4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7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66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1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19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0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392</Words>
  <Characters>2236</Characters>
  <Application>Microsoft Office Word</Application>
  <DocSecurity>0</DocSecurity>
  <Lines>18</Lines>
  <Paragraphs>5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DEATH-STAR</dc:creator>
  <cp:lastModifiedBy>Administrator</cp:lastModifiedBy>
  <cp:revision>65</cp:revision>
  <cp:lastPrinted>2022-02-08T09:09:00Z</cp:lastPrinted>
  <dcterms:created xsi:type="dcterms:W3CDTF">2023-11-05T09:06:00Z</dcterms:created>
  <dcterms:modified xsi:type="dcterms:W3CDTF">2025-10-15T11:12:00Z</dcterms:modified>
</cp:coreProperties>
</file>